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091FA" w14:textId="46D9B695" w:rsidR="004C4E62" w:rsidRPr="00822C60" w:rsidRDefault="004C4E62" w:rsidP="00C756AD">
      <w:pPr>
        <w:spacing w:line="200" w:lineRule="exact"/>
        <w:ind w:leftChars="-2" w:left="22" w:hangingChars="13" w:hanging="26"/>
        <w:rPr>
          <w:rFonts w:asciiTheme="minorEastAsia" w:hAnsiTheme="minorEastAsia"/>
        </w:rPr>
      </w:pPr>
      <w:bookmarkStart w:id="0" w:name="_GoBack"/>
      <w:bookmarkEnd w:id="0"/>
      <w:r w:rsidRPr="00822C60">
        <w:rPr>
          <w:rFonts w:asciiTheme="minorEastAsia" w:hAnsiTheme="minorEastAsia" w:hint="eastAsia"/>
          <w:sz w:val="20"/>
          <w:szCs w:val="20"/>
        </w:rPr>
        <w:t>様式3-3-</w:t>
      </w:r>
      <w:r w:rsidR="004872FF" w:rsidRPr="00822C60">
        <w:rPr>
          <w:rFonts w:asciiTheme="minorEastAsia" w:hAnsiTheme="minorEastAsia" w:hint="eastAsia"/>
          <w:sz w:val="20"/>
          <w:szCs w:val="20"/>
        </w:rPr>
        <w:t>3</w:t>
      </w:r>
      <w:r w:rsidRPr="00822C60">
        <w:rPr>
          <w:rFonts w:asciiTheme="minorEastAsia" w:hAnsiTheme="minorEastAsia" w:hint="eastAsia"/>
          <w:sz w:val="20"/>
          <w:szCs w:val="20"/>
        </w:rPr>
        <w:t>（一般法人）</w:t>
      </w:r>
    </w:p>
    <w:p w14:paraId="73396A79" w14:textId="70FEE787" w:rsidR="0027014C" w:rsidRPr="00822C60" w:rsidRDefault="00370668" w:rsidP="00F76900">
      <w:pPr>
        <w:rPr>
          <w:rFonts w:asciiTheme="minorEastAsia" w:hAnsiTheme="minorEastAsia"/>
          <w:sz w:val="18"/>
          <w:szCs w:val="18"/>
        </w:rPr>
      </w:pPr>
      <w:r w:rsidRPr="00822C60">
        <w:rPr>
          <w:rFonts w:asciiTheme="minorEastAsia" w:hAnsiTheme="minorEastAsia" w:hint="eastAsia"/>
        </w:rPr>
        <w:t>【</w:t>
      </w:r>
      <w:r w:rsidR="009B07BE" w:rsidRPr="00822C60">
        <w:rPr>
          <w:rFonts w:asciiTheme="minorEastAsia" w:hAnsiTheme="minorEastAsia" w:hint="eastAsia"/>
        </w:rPr>
        <w:t>添付書類</w:t>
      </w:r>
      <w:r w:rsidRPr="00822C60">
        <w:rPr>
          <w:rFonts w:asciiTheme="minorEastAsia" w:hAnsiTheme="minorEastAsia" w:hint="eastAsia"/>
        </w:rPr>
        <w:t>】</w:t>
      </w:r>
      <w:r w:rsidR="0027014C" w:rsidRPr="00822C60">
        <w:rPr>
          <w:rFonts w:asciiTheme="minorEastAsia" w:hAnsiTheme="minorEastAsia" w:hint="eastAsia"/>
        </w:rPr>
        <w:t xml:space="preserve">　</w:t>
      </w:r>
      <w:r w:rsidR="0027014C" w:rsidRPr="00822C60">
        <w:rPr>
          <w:rFonts w:asciiTheme="minorEastAsia" w:hAnsiTheme="minorEastAsia" w:hint="eastAsia"/>
          <w:sz w:val="18"/>
          <w:szCs w:val="18"/>
        </w:rPr>
        <w:t>※マッチング成立（借受農地の</w:t>
      </w:r>
      <w:r w:rsidR="00C756AD" w:rsidRPr="00822C60">
        <w:rPr>
          <w:rFonts w:asciiTheme="minorEastAsia" w:hAnsiTheme="minorEastAsia" w:hint="eastAsia"/>
          <w:sz w:val="18"/>
          <w:szCs w:val="18"/>
        </w:rPr>
        <w:t>決定</w:t>
      </w:r>
      <w:r w:rsidR="0027014C" w:rsidRPr="00822C60">
        <w:rPr>
          <w:rFonts w:asciiTheme="minorEastAsia" w:hAnsiTheme="minorEastAsia" w:hint="eastAsia"/>
          <w:sz w:val="18"/>
          <w:szCs w:val="18"/>
        </w:rPr>
        <w:t xml:space="preserve">）時に作成　　　</w:t>
      </w:r>
      <w:r w:rsidR="0027014C" w:rsidRPr="00822C60">
        <w:rPr>
          <w:rFonts w:asciiTheme="minorEastAsia" w:hAnsiTheme="minorEastAsia" w:hint="eastAsia"/>
        </w:rPr>
        <w:t xml:space="preserve">　　　</w:t>
      </w:r>
      <w:bookmarkStart w:id="1" w:name="_Hlk132638742"/>
      <w:r w:rsidR="0027014C" w:rsidRPr="00822C60">
        <w:rPr>
          <w:rFonts w:asciiTheme="minorEastAsia" w:hAnsiTheme="minorEastAsia" w:hint="eastAsia"/>
        </w:rPr>
        <w:t xml:space="preserve">　　　　　　　　　　　　　　　　　　</w:t>
      </w:r>
      <w:r w:rsidR="00C756AD" w:rsidRPr="00822C60">
        <w:rPr>
          <w:rFonts w:asciiTheme="minorEastAsia" w:hAnsiTheme="minorEastAsia" w:hint="eastAsia"/>
        </w:rPr>
        <w:t xml:space="preserve">　　　</w:t>
      </w:r>
      <w:r w:rsidR="0027014C" w:rsidRPr="00822C60">
        <w:rPr>
          <w:rFonts w:asciiTheme="minorEastAsia" w:hAnsiTheme="minorEastAsia" w:hint="eastAsia"/>
        </w:rPr>
        <w:t xml:space="preserve">　　　　　　　　　　　</w:t>
      </w:r>
      <w:bookmarkEnd w:id="1"/>
      <w:r w:rsidR="0027014C" w:rsidRPr="00822C60">
        <w:rPr>
          <w:rFonts w:asciiTheme="minorEastAsia" w:hAnsiTheme="minorEastAsia" w:hint="eastAsia"/>
        </w:rPr>
        <w:t xml:space="preserve">　</w:t>
      </w:r>
    </w:p>
    <w:p w14:paraId="18B79BEB" w14:textId="38BF717B" w:rsidR="00F76900" w:rsidRPr="00822C60" w:rsidRDefault="00F76900" w:rsidP="00A97A32">
      <w:pPr>
        <w:rPr>
          <w:rFonts w:asciiTheme="minorEastAsia" w:hAnsiTheme="minorEastAsia"/>
        </w:rPr>
      </w:pPr>
      <w:r w:rsidRPr="00822C60">
        <w:rPr>
          <w:rFonts w:asciiTheme="minorEastAsia" w:hAnsiTheme="minorEastAsia" w:hint="eastAsia"/>
        </w:rPr>
        <w:t>賃借権の設定等を受ける者の農業経営の状況等</w:t>
      </w:r>
    </w:p>
    <w:p w14:paraId="56E55725" w14:textId="77777777" w:rsidR="00F76900" w:rsidRPr="00822C60" w:rsidRDefault="00F76900" w:rsidP="00F76900">
      <w:pPr>
        <w:rPr>
          <w:rFonts w:asciiTheme="minorEastAsia" w:hAnsiTheme="minorEastAsia"/>
        </w:rPr>
      </w:pPr>
      <w:r w:rsidRPr="00822C60">
        <w:rPr>
          <w:rFonts w:asciiTheme="minorEastAsia" w:hAnsiTheme="minorEastAsia" w:hint="eastAsia"/>
        </w:rPr>
        <w:t>（</w:t>
      </w:r>
      <w:r w:rsidR="002122C5" w:rsidRPr="00822C60">
        <w:rPr>
          <w:rFonts w:asciiTheme="minorEastAsia" w:hAnsiTheme="minorEastAsia" w:hint="eastAsia"/>
        </w:rPr>
        <w:t>農地所有適格法人</w:t>
      </w:r>
      <w:r w:rsidRPr="00822C60">
        <w:rPr>
          <w:rFonts w:asciiTheme="minorEastAsia" w:hAnsiTheme="minorEastAsia" w:hint="eastAsia"/>
        </w:rPr>
        <w:t>以外の法人）</w:t>
      </w:r>
    </w:p>
    <w:tbl>
      <w:tblPr>
        <w:tblStyle w:val="a3"/>
        <w:tblW w:w="0" w:type="auto"/>
        <w:tblLayout w:type="fixed"/>
        <w:tblLook w:val="04A0" w:firstRow="1" w:lastRow="0" w:firstColumn="1" w:lastColumn="0" w:noHBand="0" w:noVBand="1"/>
      </w:tblPr>
      <w:tblGrid>
        <w:gridCol w:w="1129"/>
        <w:gridCol w:w="929"/>
        <w:gridCol w:w="1088"/>
        <w:gridCol w:w="931"/>
        <w:gridCol w:w="1588"/>
        <w:gridCol w:w="1418"/>
        <w:gridCol w:w="992"/>
        <w:gridCol w:w="1276"/>
        <w:gridCol w:w="850"/>
        <w:gridCol w:w="911"/>
        <w:gridCol w:w="904"/>
        <w:gridCol w:w="993"/>
        <w:gridCol w:w="1275"/>
        <w:gridCol w:w="736"/>
      </w:tblGrid>
      <w:tr w:rsidR="00822C60" w:rsidRPr="00822C60" w14:paraId="5DA48671" w14:textId="77777777" w:rsidTr="007D4220">
        <w:trPr>
          <w:trHeight w:val="252"/>
        </w:trPr>
        <w:tc>
          <w:tcPr>
            <w:tcW w:w="1129" w:type="dxa"/>
            <w:vAlign w:val="center"/>
          </w:tcPr>
          <w:p w14:paraId="374CF8F0" w14:textId="77777777" w:rsidR="00344098" w:rsidRPr="00822C60" w:rsidRDefault="00344098" w:rsidP="00D26B24">
            <w:pPr>
              <w:jc w:val="center"/>
              <w:rPr>
                <w:rFonts w:asciiTheme="minorEastAsia" w:hAnsiTheme="minorEastAsia"/>
              </w:rPr>
            </w:pPr>
            <w:r w:rsidRPr="00822C60">
              <w:rPr>
                <w:rFonts w:asciiTheme="minorEastAsia" w:hAnsiTheme="minorEastAsia" w:hint="eastAsia"/>
              </w:rPr>
              <w:t>整理番号</w:t>
            </w:r>
          </w:p>
        </w:tc>
        <w:tc>
          <w:tcPr>
            <w:tcW w:w="929" w:type="dxa"/>
            <w:vAlign w:val="center"/>
          </w:tcPr>
          <w:p w14:paraId="1EF6E881" w14:textId="77777777" w:rsidR="00344098" w:rsidRPr="00822C60" w:rsidRDefault="00344098" w:rsidP="00D26B24">
            <w:pPr>
              <w:jc w:val="center"/>
              <w:rPr>
                <w:rFonts w:asciiTheme="minorEastAsia" w:hAnsiTheme="minorEastAsia"/>
              </w:rPr>
            </w:pPr>
          </w:p>
        </w:tc>
        <w:tc>
          <w:tcPr>
            <w:tcW w:w="2019" w:type="dxa"/>
            <w:gridSpan w:val="2"/>
            <w:vAlign w:val="center"/>
          </w:tcPr>
          <w:p w14:paraId="01426420" w14:textId="77777777" w:rsidR="00344098" w:rsidRPr="00822C60" w:rsidRDefault="00344098" w:rsidP="00D26B24">
            <w:pPr>
              <w:jc w:val="center"/>
              <w:rPr>
                <w:rFonts w:asciiTheme="minorEastAsia" w:hAnsiTheme="minorEastAsia"/>
              </w:rPr>
            </w:pPr>
            <w:r w:rsidRPr="00822C60">
              <w:rPr>
                <w:rFonts w:asciiTheme="minorEastAsia" w:hAnsiTheme="minorEastAsia" w:hint="eastAsia"/>
              </w:rPr>
              <w:t>法人の名称</w:t>
            </w:r>
          </w:p>
        </w:tc>
        <w:tc>
          <w:tcPr>
            <w:tcW w:w="10943" w:type="dxa"/>
            <w:gridSpan w:val="10"/>
            <w:tcBorders>
              <w:right w:val="single" w:sz="4" w:space="0" w:color="auto"/>
            </w:tcBorders>
            <w:vAlign w:val="center"/>
          </w:tcPr>
          <w:p w14:paraId="24BC0F52" w14:textId="77777777" w:rsidR="00344098" w:rsidRPr="00822C60" w:rsidRDefault="00344098" w:rsidP="00D26B24">
            <w:pPr>
              <w:rPr>
                <w:rFonts w:asciiTheme="minorEastAsia" w:hAnsiTheme="minorEastAsia"/>
              </w:rPr>
            </w:pPr>
          </w:p>
        </w:tc>
      </w:tr>
      <w:tr w:rsidR="00822C60" w:rsidRPr="00822C60" w14:paraId="30BA9302" w14:textId="77777777" w:rsidTr="007D4220">
        <w:trPr>
          <w:trHeight w:val="668"/>
        </w:trPr>
        <w:tc>
          <w:tcPr>
            <w:tcW w:w="2058" w:type="dxa"/>
            <w:gridSpan w:val="2"/>
            <w:vMerge w:val="restart"/>
            <w:vAlign w:val="center"/>
          </w:tcPr>
          <w:p w14:paraId="224FF9D4" w14:textId="2F84AA56" w:rsidR="00667299" w:rsidRDefault="00667299" w:rsidP="00D26B24"/>
          <w:p w14:paraId="0BC68C19" w14:textId="276F0D78" w:rsidR="00F76900" w:rsidRPr="00822C60" w:rsidRDefault="00A97A32" w:rsidP="00D26B24">
            <w:pPr>
              <w:rPr>
                <w:rFonts w:asciiTheme="minorEastAsia" w:hAnsiTheme="minorEastAsia"/>
              </w:rPr>
            </w:pPr>
            <w:r w:rsidRPr="00822C60">
              <w:t>権利設定等</w:t>
            </w:r>
            <w:r w:rsidR="00F76900" w:rsidRPr="00822C60">
              <w:rPr>
                <w:rFonts w:asciiTheme="minorEastAsia" w:hAnsiTheme="minorEastAsia" w:hint="eastAsia"/>
              </w:rPr>
              <w:t xml:space="preserve">を受ける土地の面積（Ａ）　　　　</w:t>
            </w:r>
          </w:p>
        </w:tc>
        <w:tc>
          <w:tcPr>
            <w:tcW w:w="2019" w:type="dxa"/>
            <w:gridSpan w:val="2"/>
            <w:vMerge w:val="restart"/>
            <w:vAlign w:val="center"/>
          </w:tcPr>
          <w:p w14:paraId="2A6148F3" w14:textId="4B8DA465" w:rsidR="00F76900" w:rsidRPr="00822C60" w:rsidRDefault="00A97A32" w:rsidP="00344098">
            <w:pPr>
              <w:rPr>
                <w:rFonts w:asciiTheme="minorEastAsia" w:hAnsiTheme="minorEastAsia"/>
              </w:rPr>
            </w:pPr>
            <w:r w:rsidRPr="00822C60">
              <w:t>権利設定等</w:t>
            </w:r>
            <w:r w:rsidR="00F76900" w:rsidRPr="00822C60">
              <w:rPr>
                <w:rFonts w:asciiTheme="minorEastAsia" w:hAnsiTheme="minorEastAsia" w:hint="eastAsia"/>
              </w:rPr>
              <w:t>を受ける法人が耕作又は養畜</w:t>
            </w:r>
            <w:r w:rsidR="0006028A" w:rsidRPr="00822C60">
              <w:rPr>
                <w:rFonts w:asciiTheme="minorEastAsia" w:hAnsiTheme="minorEastAsia" w:hint="eastAsia"/>
              </w:rPr>
              <w:t>の</w:t>
            </w:r>
            <w:r w:rsidR="00F76900" w:rsidRPr="00822C60">
              <w:rPr>
                <w:rFonts w:asciiTheme="minorEastAsia" w:hAnsiTheme="minorEastAsia" w:hint="eastAsia"/>
              </w:rPr>
              <w:t xml:space="preserve">事業に供している農用地の面積（Ｂ）　　　　　</w:t>
            </w:r>
          </w:p>
        </w:tc>
        <w:tc>
          <w:tcPr>
            <w:tcW w:w="1588" w:type="dxa"/>
            <w:vMerge w:val="restart"/>
            <w:vAlign w:val="center"/>
          </w:tcPr>
          <w:p w14:paraId="7138576F" w14:textId="2A7C2F1E" w:rsidR="00F76900" w:rsidRPr="00822C60" w:rsidRDefault="00A97A32" w:rsidP="00D26B24">
            <w:pPr>
              <w:rPr>
                <w:rFonts w:asciiTheme="minorEastAsia" w:hAnsiTheme="minorEastAsia"/>
              </w:rPr>
            </w:pPr>
            <w:r w:rsidRPr="00822C60">
              <w:t>権利設定等</w:t>
            </w:r>
            <w:r w:rsidR="00F76900" w:rsidRPr="00822C60">
              <w:rPr>
                <w:rFonts w:asciiTheme="minorEastAsia" w:hAnsiTheme="minorEastAsia" w:hint="eastAsia"/>
              </w:rPr>
              <w:t>を受ける法人の主たる生産作物（Ｃ）</w:t>
            </w:r>
          </w:p>
        </w:tc>
        <w:tc>
          <w:tcPr>
            <w:tcW w:w="5447" w:type="dxa"/>
            <w:gridSpan w:val="5"/>
            <w:vAlign w:val="center"/>
          </w:tcPr>
          <w:p w14:paraId="3F6B6CC1" w14:textId="48BE09D7" w:rsidR="00F76900" w:rsidRPr="00822C60" w:rsidRDefault="00A97A32" w:rsidP="00344098">
            <w:pPr>
              <w:ind w:leftChars="-40" w:rightChars="-87" w:right="-183" w:hangingChars="40" w:hanging="84"/>
              <w:jc w:val="left"/>
              <w:rPr>
                <w:rFonts w:asciiTheme="minorEastAsia" w:hAnsiTheme="minorEastAsia"/>
              </w:rPr>
            </w:pPr>
            <w:r w:rsidRPr="00822C60">
              <w:t>権利設定等</w:t>
            </w:r>
            <w:r w:rsidR="00F76900" w:rsidRPr="00822C60">
              <w:rPr>
                <w:rFonts w:asciiTheme="minorEastAsia" w:hAnsiTheme="minorEastAsia" w:hint="eastAsia"/>
              </w:rPr>
              <w:t>を受ける法人の業務執行役員等の状況（Ｄ）</w:t>
            </w:r>
          </w:p>
        </w:tc>
        <w:tc>
          <w:tcPr>
            <w:tcW w:w="1897" w:type="dxa"/>
            <w:gridSpan w:val="2"/>
            <w:vMerge w:val="restart"/>
            <w:vAlign w:val="center"/>
          </w:tcPr>
          <w:p w14:paraId="17380FF7" w14:textId="0F67398E" w:rsidR="00F76900" w:rsidRPr="00822C60" w:rsidRDefault="00A97A32" w:rsidP="00D26B24">
            <w:pPr>
              <w:rPr>
                <w:rFonts w:asciiTheme="minorEastAsia" w:hAnsiTheme="minorEastAsia"/>
                <w:szCs w:val="21"/>
              </w:rPr>
            </w:pPr>
            <w:r w:rsidRPr="00822C60">
              <w:rPr>
                <w:szCs w:val="21"/>
              </w:rPr>
              <w:t>権利設定等</w:t>
            </w:r>
            <w:r w:rsidR="00F76900" w:rsidRPr="00822C60">
              <w:rPr>
                <w:rFonts w:asciiTheme="minorEastAsia" w:hAnsiTheme="minorEastAsia" w:hint="eastAsia"/>
                <w:szCs w:val="21"/>
              </w:rPr>
              <w:t>を受ける法人の主な家畜の飼育状況（Ｆ）</w:t>
            </w:r>
          </w:p>
        </w:tc>
        <w:tc>
          <w:tcPr>
            <w:tcW w:w="2011" w:type="dxa"/>
            <w:gridSpan w:val="2"/>
            <w:vMerge w:val="restart"/>
            <w:vAlign w:val="center"/>
          </w:tcPr>
          <w:p w14:paraId="5CC94721" w14:textId="51F4836F" w:rsidR="00F76900" w:rsidRPr="00822C60" w:rsidRDefault="00A97A32" w:rsidP="00D26B24">
            <w:pPr>
              <w:rPr>
                <w:rFonts w:asciiTheme="minorEastAsia" w:hAnsiTheme="minorEastAsia"/>
                <w:szCs w:val="21"/>
              </w:rPr>
            </w:pPr>
            <w:r w:rsidRPr="00822C60">
              <w:rPr>
                <w:szCs w:val="21"/>
              </w:rPr>
              <w:t>権利設定等</w:t>
            </w:r>
            <w:r w:rsidR="00F76900" w:rsidRPr="00822C60">
              <w:rPr>
                <w:rFonts w:asciiTheme="minorEastAsia" w:hAnsiTheme="minorEastAsia" w:hint="eastAsia"/>
                <w:szCs w:val="21"/>
              </w:rPr>
              <w:t>を受ける法人の主な農機具の所有の状況（Ｇ）</w:t>
            </w:r>
          </w:p>
        </w:tc>
      </w:tr>
      <w:tr w:rsidR="00822C60" w:rsidRPr="00822C60" w14:paraId="7F83B5E8" w14:textId="77777777" w:rsidTr="007D4220">
        <w:trPr>
          <w:trHeight w:val="330"/>
        </w:trPr>
        <w:tc>
          <w:tcPr>
            <w:tcW w:w="2058" w:type="dxa"/>
            <w:gridSpan w:val="2"/>
            <w:vMerge/>
          </w:tcPr>
          <w:p w14:paraId="00A67B4A" w14:textId="77777777" w:rsidR="00C41C83" w:rsidRPr="00822C60" w:rsidRDefault="00C41C83" w:rsidP="00D26B24">
            <w:pPr>
              <w:rPr>
                <w:rFonts w:asciiTheme="minorEastAsia" w:hAnsiTheme="minorEastAsia"/>
              </w:rPr>
            </w:pPr>
          </w:p>
        </w:tc>
        <w:tc>
          <w:tcPr>
            <w:tcW w:w="2019" w:type="dxa"/>
            <w:gridSpan w:val="2"/>
            <w:vMerge/>
          </w:tcPr>
          <w:p w14:paraId="0DD464E8" w14:textId="77777777" w:rsidR="00C41C83" w:rsidRPr="00822C60" w:rsidRDefault="00C41C83" w:rsidP="00D26B24">
            <w:pPr>
              <w:rPr>
                <w:rFonts w:asciiTheme="minorEastAsia" w:hAnsiTheme="minorEastAsia"/>
              </w:rPr>
            </w:pPr>
          </w:p>
        </w:tc>
        <w:tc>
          <w:tcPr>
            <w:tcW w:w="1588" w:type="dxa"/>
            <w:vMerge/>
          </w:tcPr>
          <w:p w14:paraId="282FD367" w14:textId="77777777" w:rsidR="00C41C83" w:rsidRPr="00822C60" w:rsidRDefault="00C41C83" w:rsidP="00D26B24">
            <w:pPr>
              <w:rPr>
                <w:rFonts w:asciiTheme="minorEastAsia" w:hAnsiTheme="minorEastAsia"/>
              </w:rPr>
            </w:pPr>
          </w:p>
        </w:tc>
        <w:tc>
          <w:tcPr>
            <w:tcW w:w="1418" w:type="dxa"/>
            <w:vMerge w:val="restart"/>
            <w:vAlign w:val="center"/>
          </w:tcPr>
          <w:p w14:paraId="4DCDE175" w14:textId="77777777" w:rsidR="00C41C83" w:rsidRPr="00822C60" w:rsidRDefault="00C41C83" w:rsidP="00D26B24">
            <w:pPr>
              <w:jc w:val="center"/>
              <w:rPr>
                <w:rFonts w:asciiTheme="minorEastAsia" w:hAnsiTheme="minorEastAsia"/>
              </w:rPr>
            </w:pPr>
            <w:r w:rsidRPr="00822C60">
              <w:rPr>
                <w:rFonts w:asciiTheme="minorEastAsia" w:hAnsiTheme="minorEastAsia" w:hint="eastAsia"/>
              </w:rPr>
              <w:t>氏名</w:t>
            </w:r>
          </w:p>
        </w:tc>
        <w:tc>
          <w:tcPr>
            <w:tcW w:w="992" w:type="dxa"/>
            <w:vMerge w:val="restart"/>
            <w:vAlign w:val="center"/>
          </w:tcPr>
          <w:p w14:paraId="6E4F2F30" w14:textId="77777777" w:rsidR="00C41C83" w:rsidRPr="00822C60" w:rsidRDefault="00C41C83" w:rsidP="00344098">
            <w:pPr>
              <w:ind w:leftChars="-52" w:rightChars="-48" w:right="-101" w:hangingChars="52" w:hanging="109"/>
              <w:jc w:val="center"/>
              <w:rPr>
                <w:rFonts w:asciiTheme="minorEastAsia" w:hAnsiTheme="minorEastAsia"/>
              </w:rPr>
            </w:pPr>
            <w:r w:rsidRPr="00822C60">
              <w:rPr>
                <w:rFonts w:asciiTheme="minorEastAsia" w:hAnsiTheme="minorEastAsia" w:hint="eastAsia"/>
              </w:rPr>
              <w:t>役職名</w:t>
            </w:r>
          </w:p>
        </w:tc>
        <w:tc>
          <w:tcPr>
            <w:tcW w:w="1276" w:type="dxa"/>
            <w:vMerge w:val="restart"/>
            <w:vAlign w:val="center"/>
          </w:tcPr>
          <w:p w14:paraId="6ED23953" w14:textId="77777777" w:rsidR="00C41C83" w:rsidRPr="00822C60" w:rsidRDefault="00C41C83" w:rsidP="00C41C83">
            <w:pPr>
              <w:jc w:val="center"/>
              <w:rPr>
                <w:rFonts w:asciiTheme="minorEastAsia" w:hAnsiTheme="minorEastAsia"/>
              </w:rPr>
            </w:pPr>
            <w:r w:rsidRPr="00822C60">
              <w:rPr>
                <w:rFonts w:asciiTheme="minorEastAsia" w:hAnsiTheme="minorEastAsia"/>
              </w:rPr>
              <w:t>住所</w:t>
            </w:r>
          </w:p>
        </w:tc>
        <w:tc>
          <w:tcPr>
            <w:tcW w:w="1761" w:type="dxa"/>
            <w:gridSpan w:val="2"/>
            <w:tcBorders>
              <w:bottom w:val="single" w:sz="4" w:space="0" w:color="auto"/>
            </w:tcBorders>
            <w:vAlign w:val="center"/>
          </w:tcPr>
          <w:p w14:paraId="11EE0CC8" w14:textId="77777777" w:rsidR="00C41C83" w:rsidRPr="00822C60" w:rsidRDefault="00C41C83" w:rsidP="00C41C83">
            <w:pPr>
              <w:ind w:leftChars="-51" w:left="-107" w:rightChars="-26" w:right="-55"/>
              <w:jc w:val="center"/>
              <w:rPr>
                <w:rFonts w:asciiTheme="minorEastAsia" w:hAnsiTheme="minorEastAsia"/>
                <w:sz w:val="18"/>
                <w:szCs w:val="18"/>
              </w:rPr>
            </w:pPr>
            <w:r w:rsidRPr="00822C60">
              <w:rPr>
                <w:rFonts w:asciiTheme="minorEastAsia" w:hAnsiTheme="minorEastAsia" w:hint="eastAsia"/>
                <w:sz w:val="18"/>
                <w:szCs w:val="18"/>
              </w:rPr>
              <w:t>年間農業従事日数</w:t>
            </w:r>
          </w:p>
        </w:tc>
        <w:tc>
          <w:tcPr>
            <w:tcW w:w="1897" w:type="dxa"/>
            <w:gridSpan w:val="2"/>
            <w:vMerge/>
          </w:tcPr>
          <w:p w14:paraId="746D1039" w14:textId="77777777" w:rsidR="00C41C83" w:rsidRPr="00822C60" w:rsidRDefault="00C41C83" w:rsidP="00D26B24">
            <w:pPr>
              <w:rPr>
                <w:rFonts w:asciiTheme="minorEastAsia" w:hAnsiTheme="minorEastAsia"/>
              </w:rPr>
            </w:pPr>
          </w:p>
        </w:tc>
        <w:tc>
          <w:tcPr>
            <w:tcW w:w="2011" w:type="dxa"/>
            <w:gridSpan w:val="2"/>
            <w:vMerge/>
          </w:tcPr>
          <w:p w14:paraId="1714440F" w14:textId="77777777" w:rsidR="00C41C83" w:rsidRPr="00822C60" w:rsidRDefault="00C41C83" w:rsidP="00D26B24">
            <w:pPr>
              <w:rPr>
                <w:rFonts w:asciiTheme="minorEastAsia" w:hAnsiTheme="minorEastAsia"/>
              </w:rPr>
            </w:pPr>
          </w:p>
        </w:tc>
      </w:tr>
      <w:tr w:rsidR="00822C60" w:rsidRPr="00822C60" w14:paraId="2A932DE3" w14:textId="77777777" w:rsidTr="007D4220">
        <w:trPr>
          <w:trHeight w:val="400"/>
        </w:trPr>
        <w:tc>
          <w:tcPr>
            <w:tcW w:w="2058" w:type="dxa"/>
            <w:gridSpan w:val="2"/>
            <w:vMerge/>
            <w:tcBorders>
              <w:bottom w:val="single" w:sz="4" w:space="0" w:color="auto"/>
            </w:tcBorders>
          </w:tcPr>
          <w:p w14:paraId="7AE689E7" w14:textId="77777777" w:rsidR="00C41C83" w:rsidRPr="00822C60" w:rsidRDefault="00C41C83" w:rsidP="00D26B24">
            <w:pPr>
              <w:rPr>
                <w:rFonts w:asciiTheme="minorEastAsia" w:hAnsiTheme="minorEastAsia"/>
              </w:rPr>
            </w:pPr>
          </w:p>
        </w:tc>
        <w:tc>
          <w:tcPr>
            <w:tcW w:w="2019" w:type="dxa"/>
            <w:gridSpan w:val="2"/>
            <w:vMerge/>
            <w:tcBorders>
              <w:bottom w:val="single" w:sz="4" w:space="0" w:color="auto"/>
            </w:tcBorders>
          </w:tcPr>
          <w:p w14:paraId="7945503C" w14:textId="77777777" w:rsidR="00C41C83" w:rsidRPr="00822C60" w:rsidRDefault="00C41C83" w:rsidP="00D26B24">
            <w:pPr>
              <w:rPr>
                <w:rFonts w:asciiTheme="minorEastAsia" w:hAnsiTheme="minorEastAsia"/>
              </w:rPr>
            </w:pPr>
          </w:p>
        </w:tc>
        <w:tc>
          <w:tcPr>
            <w:tcW w:w="1588" w:type="dxa"/>
            <w:vMerge/>
            <w:tcBorders>
              <w:bottom w:val="single" w:sz="4" w:space="0" w:color="auto"/>
            </w:tcBorders>
          </w:tcPr>
          <w:p w14:paraId="73240E99" w14:textId="77777777" w:rsidR="00C41C83" w:rsidRPr="00822C60" w:rsidRDefault="00C41C83" w:rsidP="00D26B24">
            <w:pPr>
              <w:rPr>
                <w:rFonts w:asciiTheme="minorEastAsia" w:hAnsiTheme="minorEastAsia"/>
              </w:rPr>
            </w:pPr>
          </w:p>
        </w:tc>
        <w:tc>
          <w:tcPr>
            <w:tcW w:w="1418" w:type="dxa"/>
            <w:vMerge/>
            <w:tcBorders>
              <w:bottom w:val="single" w:sz="4" w:space="0" w:color="auto"/>
            </w:tcBorders>
          </w:tcPr>
          <w:p w14:paraId="4950E6B6" w14:textId="77777777" w:rsidR="00C41C83" w:rsidRPr="00822C60" w:rsidRDefault="00C41C83" w:rsidP="00D26B24">
            <w:pPr>
              <w:rPr>
                <w:rFonts w:asciiTheme="minorEastAsia" w:hAnsiTheme="minorEastAsia"/>
              </w:rPr>
            </w:pPr>
          </w:p>
        </w:tc>
        <w:tc>
          <w:tcPr>
            <w:tcW w:w="992" w:type="dxa"/>
            <w:vMerge/>
            <w:tcBorders>
              <w:bottom w:val="single" w:sz="4" w:space="0" w:color="auto"/>
            </w:tcBorders>
          </w:tcPr>
          <w:p w14:paraId="3FAFB9F2" w14:textId="77777777" w:rsidR="00C41C83" w:rsidRPr="00822C60" w:rsidRDefault="00C41C83" w:rsidP="00D26B24">
            <w:pPr>
              <w:rPr>
                <w:rFonts w:asciiTheme="minorEastAsia" w:hAnsiTheme="minorEastAsia"/>
              </w:rPr>
            </w:pPr>
          </w:p>
        </w:tc>
        <w:tc>
          <w:tcPr>
            <w:tcW w:w="1276" w:type="dxa"/>
            <w:vMerge/>
            <w:tcBorders>
              <w:bottom w:val="single" w:sz="4" w:space="0" w:color="auto"/>
            </w:tcBorders>
          </w:tcPr>
          <w:p w14:paraId="537D4CFC" w14:textId="77777777" w:rsidR="00C41C83" w:rsidRPr="00822C60" w:rsidRDefault="00C41C83" w:rsidP="00D26B24">
            <w:pPr>
              <w:rPr>
                <w:rFonts w:asciiTheme="minorEastAsia" w:hAnsiTheme="minorEastAsia"/>
              </w:rPr>
            </w:pPr>
          </w:p>
        </w:tc>
        <w:tc>
          <w:tcPr>
            <w:tcW w:w="850" w:type="dxa"/>
            <w:tcBorders>
              <w:top w:val="single" w:sz="4" w:space="0" w:color="auto"/>
              <w:bottom w:val="single" w:sz="4" w:space="0" w:color="auto"/>
            </w:tcBorders>
            <w:vAlign w:val="center"/>
          </w:tcPr>
          <w:p w14:paraId="08FF31BF" w14:textId="77777777" w:rsidR="00C41C83" w:rsidRPr="00822C60" w:rsidRDefault="00C41C83" w:rsidP="00C41C83">
            <w:pPr>
              <w:ind w:leftChars="-37" w:left="-78" w:rightChars="-37" w:right="-78"/>
              <w:jc w:val="center"/>
              <w:rPr>
                <w:rFonts w:asciiTheme="minorEastAsia" w:hAnsiTheme="minorEastAsia"/>
                <w:sz w:val="18"/>
                <w:szCs w:val="18"/>
              </w:rPr>
            </w:pPr>
            <w:r w:rsidRPr="00822C60">
              <w:rPr>
                <w:rFonts w:asciiTheme="minorEastAsia" w:hAnsiTheme="minorEastAsia" w:hint="eastAsia"/>
                <w:sz w:val="18"/>
                <w:szCs w:val="18"/>
              </w:rPr>
              <w:t>前年実績</w:t>
            </w:r>
          </w:p>
        </w:tc>
        <w:tc>
          <w:tcPr>
            <w:tcW w:w="911" w:type="dxa"/>
            <w:tcBorders>
              <w:top w:val="single" w:sz="4" w:space="0" w:color="auto"/>
              <w:bottom w:val="single" w:sz="4" w:space="0" w:color="auto"/>
            </w:tcBorders>
            <w:vAlign w:val="center"/>
          </w:tcPr>
          <w:p w14:paraId="412429D4" w14:textId="77777777" w:rsidR="00C41C83" w:rsidRPr="00822C60" w:rsidRDefault="00C41C83" w:rsidP="00C41C83">
            <w:pPr>
              <w:ind w:rightChars="-26" w:right="-55"/>
              <w:jc w:val="center"/>
              <w:rPr>
                <w:rFonts w:asciiTheme="minorEastAsia" w:hAnsiTheme="minorEastAsia"/>
                <w:sz w:val="18"/>
                <w:szCs w:val="18"/>
              </w:rPr>
            </w:pPr>
            <w:r w:rsidRPr="00822C60">
              <w:rPr>
                <w:rFonts w:asciiTheme="minorEastAsia" w:hAnsiTheme="minorEastAsia" w:hint="eastAsia"/>
                <w:sz w:val="18"/>
                <w:szCs w:val="18"/>
              </w:rPr>
              <w:t>見込み</w:t>
            </w:r>
          </w:p>
        </w:tc>
        <w:tc>
          <w:tcPr>
            <w:tcW w:w="1897" w:type="dxa"/>
            <w:gridSpan w:val="2"/>
            <w:vMerge/>
            <w:tcBorders>
              <w:bottom w:val="single" w:sz="4" w:space="0" w:color="auto"/>
            </w:tcBorders>
          </w:tcPr>
          <w:p w14:paraId="236581C2" w14:textId="77777777" w:rsidR="00C41C83" w:rsidRPr="00822C60" w:rsidRDefault="00C41C83" w:rsidP="00D26B24">
            <w:pPr>
              <w:rPr>
                <w:rFonts w:asciiTheme="minorEastAsia" w:hAnsiTheme="minorEastAsia"/>
              </w:rPr>
            </w:pPr>
          </w:p>
        </w:tc>
        <w:tc>
          <w:tcPr>
            <w:tcW w:w="2011" w:type="dxa"/>
            <w:gridSpan w:val="2"/>
            <w:vMerge/>
            <w:tcBorders>
              <w:bottom w:val="single" w:sz="4" w:space="0" w:color="auto"/>
            </w:tcBorders>
          </w:tcPr>
          <w:p w14:paraId="082FBDDB" w14:textId="77777777" w:rsidR="00C41C83" w:rsidRPr="00822C60" w:rsidRDefault="00C41C83" w:rsidP="00D26B24">
            <w:pPr>
              <w:rPr>
                <w:rFonts w:asciiTheme="minorEastAsia" w:hAnsiTheme="minorEastAsia"/>
              </w:rPr>
            </w:pPr>
          </w:p>
        </w:tc>
      </w:tr>
      <w:tr w:rsidR="00822C60" w:rsidRPr="00822C60" w14:paraId="4641AB14" w14:textId="77777777" w:rsidTr="007D4220">
        <w:tc>
          <w:tcPr>
            <w:tcW w:w="1129" w:type="dxa"/>
            <w:vMerge w:val="restart"/>
            <w:vAlign w:val="center"/>
          </w:tcPr>
          <w:p w14:paraId="6B542133" w14:textId="77777777" w:rsidR="00C41C83" w:rsidRPr="00822C60" w:rsidRDefault="00C41C83" w:rsidP="00D26B24">
            <w:pPr>
              <w:jc w:val="center"/>
              <w:rPr>
                <w:rFonts w:asciiTheme="minorEastAsia" w:hAnsiTheme="minorEastAsia"/>
              </w:rPr>
            </w:pPr>
            <w:r w:rsidRPr="00822C60">
              <w:rPr>
                <w:rFonts w:asciiTheme="minorEastAsia" w:hAnsiTheme="minorEastAsia" w:hint="eastAsia"/>
              </w:rPr>
              <w:t>農　地</w:t>
            </w:r>
          </w:p>
        </w:tc>
        <w:tc>
          <w:tcPr>
            <w:tcW w:w="929" w:type="dxa"/>
            <w:vMerge w:val="restart"/>
            <w:vAlign w:val="center"/>
          </w:tcPr>
          <w:p w14:paraId="158A8329" w14:textId="36C27875" w:rsidR="00A64A56" w:rsidRPr="00822C60" w:rsidRDefault="00A97A32" w:rsidP="00A97A32">
            <w:pPr>
              <w:jc w:val="right"/>
              <w:rPr>
                <w:rFonts w:asciiTheme="minorEastAsia" w:hAnsiTheme="minorEastAsia"/>
              </w:rPr>
            </w:pPr>
            <w:r w:rsidRPr="00822C60">
              <w:rPr>
                <w:rFonts w:asciiTheme="minorEastAsia" w:hAnsiTheme="minorEastAsia" w:hint="eastAsia"/>
              </w:rPr>
              <w:t>㎡</w:t>
            </w:r>
          </w:p>
        </w:tc>
        <w:tc>
          <w:tcPr>
            <w:tcW w:w="1088" w:type="dxa"/>
            <w:vMerge w:val="restart"/>
            <w:vAlign w:val="center"/>
          </w:tcPr>
          <w:p w14:paraId="7DD68971" w14:textId="77777777" w:rsidR="00C41C83" w:rsidRPr="00822C60" w:rsidRDefault="00C41C83" w:rsidP="00D26B24">
            <w:pPr>
              <w:jc w:val="center"/>
              <w:rPr>
                <w:rFonts w:asciiTheme="minorEastAsia" w:hAnsiTheme="minorEastAsia"/>
              </w:rPr>
            </w:pPr>
            <w:r w:rsidRPr="00822C60">
              <w:rPr>
                <w:rFonts w:asciiTheme="minorEastAsia" w:hAnsiTheme="minorEastAsia" w:hint="eastAsia"/>
              </w:rPr>
              <w:t>農　地</w:t>
            </w:r>
          </w:p>
        </w:tc>
        <w:tc>
          <w:tcPr>
            <w:tcW w:w="931" w:type="dxa"/>
            <w:vMerge w:val="restart"/>
            <w:vAlign w:val="center"/>
          </w:tcPr>
          <w:p w14:paraId="0D6F66C3" w14:textId="16A04293" w:rsidR="00C41C83" w:rsidRPr="00822C60" w:rsidRDefault="00A97A32" w:rsidP="00A97A32">
            <w:pPr>
              <w:jc w:val="right"/>
              <w:rPr>
                <w:rFonts w:asciiTheme="minorEastAsia" w:hAnsiTheme="minorEastAsia"/>
              </w:rPr>
            </w:pPr>
            <w:r w:rsidRPr="00822C60">
              <w:rPr>
                <w:rFonts w:asciiTheme="minorEastAsia" w:hAnsiTheme="minorEastAsia" w:hint="eastAsia"/>
              </w:rPr>
              <w:t>㎡</w:t>
            </w:r>
          </w:p>
        </w:tc>
        <w:tc>
          <w:tcPr>
            <w:tcW w:w="1588" w:type="dxa"/>
            <w:vMerge w:val="restart"/>
            <w:tcBorders>
              <w:top w:val="single" w:sz="4" w:space="0" w:color="auto"/>
            </w:tcBorders>
          </w:tcPr>
          <w:p w14:paraId="05C60C74" w14:textId="77777777" w:rsidR="00C41C83" w:rsidRPr="00822C60" w:rsidRDefault="00C41C83" w:rsidP="00D26B24">
            <w:pPr>
              <w:rPr>
                <w:rFonts w:asciiTheme="minorEastAsia" w:hAnsiTheme="minorEastAsia"/>
              </w:rPr>
            </w:pPr>
          </w:p>
          <w:p w14:paraId="19D867CE" w14:textId="77777777" w:rsidR="00C41C83" w:rsidRPr="00822C60" w:rsidRDefault="00C41C83" w:rsidP="00D26B24">
            <w:pPr>
              <w:rPr>
                <w:rFonts w:asciiTheme="minorEastAsia" w:hAnsiTheme="minorEastAsia"/>
              </w:rPr>
            </w:pPr>
          </w:p>
        </w:tc>
        <w:tc>
          <w:tcPr>
            <w:tcW w:w="1418" w:type="dxa"/>
            <w:tcBorders>
              <w:top w:val="single" w:sz="4" w:space="0" w:color="auto"/>
              <w:bottom w:val="single" w:sz="4" w:space="0" w:color="auto"/>
            </w:tcBorders>
          </w:tcPr>
          <w:p w14:paraId="1E12FD04" w14:textId="77777777" w:rsidR="00C41C83" w:rsidRPr="00822C60" w:rsidRDefault="00C41C83" w:rsidP="00D26B24">
            <w:pPr>
              <w:rPr>
                <w:rFonts w:asciiTheme="minorEastAsia" w:hAnsiTheme="minorEastAsia"/>
                <w:sz w:val="18"/>
                <w:szCs w:val="18"/>
              </w:rPr>
            </w:pPr>
          </w:p>
        </w:tc>
        <w:tc>
          <w:tcPr>
            <w:tcW w:w="992" w:type="dxa"/>
            <w:tcBorders>
              <w:top w:val="single" w:sz="4" w:space="0" w:color="auto"/>
              <w:bottom w:val="single" w:sz="4" w:space="0" w:color="auto"/>
            </w:tcBorders>
          </w:tcPr>
          <w:p w14:paraId="59813840" w14:textId="77777777" w:rsidR="00C41C83" w:rsidRPr="00822C60" w:rsidRDefault="00C41C83" w:rsidP="003A4355">
            <w:pPr>
              <w:ind w:leftChars="-26" w:left="-55" w:rightChars="-31" w:right="-65"/>
              <w:jc w:val="center"/>
              <w:rPr>
                <w:rFonts w:asciiTheme="minorEastAsia" w:hAnsiTheme="minorEastAsia"/>
                <w:sz w:val="18"/>
                <w:szCs w:val="18"/>
              </w:rPr>
            </w:pPr>
          </w:p>
        </w:tc>
        <w:tc>
          <w:tcPr>
            <w:tcW w:w="1276" w:type="dxa"/>
            <w:tcBorders>
              <w:top w:val="single" w:sz="4" w:space="0" w:color="auto"/>
              <w:bottom w:val="single" w:sz="4" w:space="0" w:color="auto"/>
            </w:tcBorders>
          </w:tcPr>
          <w:p w14:paraId="4D57D920" w14:textId="77777777" w:rsidR="00C41C83" w:rsidRPr="00822C60" w:rsidRDefault="00C41C83" w:rsidP="00616DD7">
            <w:pPr>
              <w:ind w:leftChars="-31" w:left="-15" w:rightChars="-31" w:right="-65" w:hangingChars="31" w:hanging="50"/>
              <w:rPr>
                <w:rFonts w:asciiTheme="minorEastAsia" w:hAnsiTheme="minorEastAsia"/>
                <w:sz w:val="16"/>
                <w:szCs w:val="16"/>
              </w:rPr>
            </w:pPr>
          </w:p>
        </w:tc>
        <w:tc>
          <w:tcPr>
            <w:tcW w:w="850" w:type="dxa"/>
            <w:tcBorders>
              <w:top w:val="single" w:sz="4" w:space="0" w:color="auto"/>
              <w:bottom w:val="single" w:sz="4" w:space="0" w:color="auto"/>
            </w:tcBorders>
          </w:tcPr>
          <w:p w14:paraId="3E316D5A" w14:textId="77777777" w:rsidR="00C41C83" w:rsidRPr="00822C60" w:rsidRDefault="00C41C83" w:rsidP="003A4355">
            <w:pPr>
              <w:jc w:val="center"/>
              <w:rPr>
                <w:rFonts w:asciiTheme="minorEastAsia" w:hAnsiTheme="minorEastAsia"/>
                <w:szCs w:val="21"/>
              </w:rPr>
            </w:pPr>
          </w:p>
        </w:tc>
        <w:tc>
          <w:tcPr>
            <w:tcW w:w="911" w:type="dxa"/>
            <w:tcBorders>
              <w:top w:val="single" w:sz="4" w:space="0" w:color="auto"/>
              <w:bottom w:val="single" w:sz="4" w:space="0" w:color="auto"/>
            </w:tcBorders>
          </w:tcPr>
          <w:p w14:paraId="093CEF8A" w14:textId="77777777" w:rsidR="00C41C83" w:rsidRPr="00822C60" w:rsidRDefault="00C41C83" w:rsidP="003A4355">
            <w:pPr>
              <w:rPr>
                <w:rFonts w:asciiTheme="minorEastAsia" w:hAnsiTheme="minorEastAsia"/>
                <w:szCs w:val="21"/>
              </w:rPr>
            </w:pPr>
          </w:p>
        </w:tc>
        <w:tc>
          <w:tcPr>
            <w:tcW w:w="904" w:type="dxa"/>
            <w:vMerge w:val="restart"/>
            <w:vAlign w:val="center"/>
          </w:tcPr>
          <w:p w14:paraId="01BE2C72" w14:textId="77777777" w:rsidR="00C41C83" w:rsidRPr="00822C60" w:rsidRDefault="00C41C83" w:rsidP="00D26B24">
            <w:pPr>
              <w:jc w:val="center"/>
              <w:rPr>
                <w:rFonts w:asciiTheme="minorEastAsia" w:hAnsiTheme="minorEastAsia"/>
              </w:rPr>
            </w:pPr>
            <w:r w:rsidRPr="00822C60">
              <w:rPr>
                <w:rFonts w:asciiTheme="minorEastAsia" w:hAnsiTheme="minorEastAsia" w:hint="eastAsia"/>
                <w:sz w:val="20"/>
                <w:szCs w:val="20"/>
              </w:rPr>
              <w:t>種　類</w:t>
            </w:r>
          </w:p>
        </w:tc>
        <w:tc>
          <w:tcPr>
            <w:tcW w:w="993" w:type="dxa"/>
            <w:vMerge w:val="restart"/>
            <w:vAlign w:val="center"/>
          </w:tcPr>
          <w:p w14:paraId="77BBC470" w14:textId="77777777" w:rsidR="00C41C83" w:rsidRPr="00822C60" w:rsidRDefault="00C41C83" w:rsidP="00D26B24">
            <w:pPr>
              <w:jc w:val="center"/>
              <w:rPr>
                <w:rFonts w:asciiTheme="minorEastAsia" w:hAnsiTheme="minorEastAsia"/>
              </w:rPr>
            </w:pPr>
            <w:r w:rsidRPr="00822C60">
              <w:rPr>
                <w:rFonts w:asciiTheme="minorEastAsia" w:hAnsiTheme="minorEastAsia" w:hint="eastAsia"/>
                <w:sz w:val="20"/>
                <w:szCs w:val="20"/>
              </w:rPr>
              <w:t>数　量</w:t>
            </w:r>
          </w:p>
        </w:tc>
        <w:tc>
          <w:tcPr>
            <w:tcW w:w="1275" w:type="dxa"/>
            <w:vMerge w:val="restart"/>
            <w:vAlign w:val="center"/>
          </w:tcPr>
          <w:p w14:paraId="796BF146" w14:textId="77777777" w:rsidR="00C41C83" w:rsidRPr="00822C60" w:rsidRDefault="00C41C83" w:rsidP="00D26B24">
            <w:pPr>
              <w:jc w:val="center"/>
              <w:rPr>
                <w:rFonts w:asciiTheme="minorEastAsia" w:hAnsiTheme="minorEastAsia"/>
              </w:rPr>
            </w:pPr>
            <w:r w:rsidRPr="00822C60">
              <w:rPr>
                <w:rFonts w:asciiTheme="minorEastAsia" w:hAnsiTheme="minorEastAsia" w:hint="eastAsia"/>
                <w:sz w:val="20"/>
                <w:szCs w:val="20"/>
              </w:rPr>
              <w:t>種　類</w:t>
            </w:r>
          </w:p>
        </w:tc>
        <w:tc>
          <w:tcPr>
            <w:tcW w:w="736" w:type="dxa"/>
            <w:vMerge w:val="restart"/>
            <w:vAlign w:val="center"/>
          </w:tcPr>
          <w:p w14:paraId="3D1413A0" w14:textId="77777777" w:rsidR="00C41C83" w:rsidRPr="00822C60" w:rsidRDefault="00C41C83" w:rsidP="00F76900">
            <w:pPr>
              <w:ind w:leftChars="-51" w:left="-107"/>
              <w:jc w:val="center"/>
              <w:rPr>
                <w:rFonts w:asciiTheme="minorEastAsia" w:hAnsiTheme="minorEastAsia"/>
              </w:rPr>
            </w:pPr>
            <w:r w:rsidRPr="00822C60">
              <w:rPr>
                <w:rFonts w:asciiTheme="minorEastAsia" w:hAnsiTheme="minorEastAsia" w:hint="eastAsia"/>
                <w:sz w:val="20"/>
                <w:szCs w:val="20"/>
              </w:rPr>
              <w:t>数 量</w:t>
            </w:r>
          </w:p>
        </w:tc>
      </w:tr>
      <w:tr w:rsidR="00822C60" w:rsidRPr="00822C60" w14:paraId="7C9AAC54" w14:textId="77777777" w:rsidTr="007D4220">
        <w:tc>
          <w:tcPr>
            <w:tcW w:w="1129" w:type="dxa"/>
            <w:vMerge/>
            <w:vAlign w:val="center"/>
          </w:tcPr>
          <w:p w14:paraId="604D02D1" w14:textId="77777777" w:rsidR="003A4355" w:rsidRPr="00822C60" w:rsidRDefault="003A4355" w:rsidP="00D26B24">
            <w:pPr>
              <w:jc w:val="center"/>
              <w:rPr>
                <w:rFonts w:asciiTheme="minorEastAsia" w:hAnsiTheme="minorEastAsia"/>
              </w:rPr>
            </w:pPr>
          </w:p>
        </w:tc>
        <w:tc>
          <w:tcPr>
            <w:tcW w:w="929" w:type="dxa"/>
            <w:vMerge/>
            <w:vAlign w:val="center"/>
          </w:tcPr>
          <w:p w14:paraId="057202FE" w14:textId="77777777" w:rsidR="003A4355" w:rsidRPr="00822C60" w:rsidRDefault="003A4355" w:rsidP="00A97A32">
            <w:pPr>
              <w:jc w:val="right"/>
              <w:rPr>
                <w:rFonts w:asciiTheme="minorEastAsia" w:hAnsiTheme="minorEastAsia"/>
              </w:rPr>
            </w:pPr>
          </w:p>
        </w:tc>
        <w:tc>
          <w:tcPr>
            <w:tcW w:w="1088" w:type="dxa"/>
            <w:vMerge/>
            <w:vAlign w:val="center"/>
          </w:tcPr>
          <w:p w14:paraId="01E96F71" w14:textId="77777777" w:rsidR="003A4355" w:rsidRPr="00822C60" w:rsidRDefault="003A4355" w:rsidP="00D26B24">
            <w:pPr>
              <w:jc w:val="center"/>
              <w:rPr>
                <w:rFonts w:asciiTheme="minorEastAsia" w:hAnsiTheme="minorEastAsia"/>
              </w:rPr>
            </w:pPr>
          </w:p>
        </w:tc>
        <w:tc>
          <w:tcPr>
            <w:tcW w:w="931" w:type="dxa"/>
            <w:vMerge/>
            <w:vAlign w:val="center"/>
          </w:tcPr>
          <w:p w14:paraId="7364F91F" w14:textId="77777777" w:rsidR="003A4355" w:rsidRPr="00822C60" w:rsidRDefault="003A4355" w:rsidP="00A97A32">
            <w:pPr>
              <w:jc w:val="right"/>
              <w:rPr>
                <w:rFonts w:asciiTheme="minorEastAsia" w:hAnsiTheme="minorEastAsia"/>
              </w:rPr>
            </w:pPr>
          </w:p>
        </w:tc>
        <w:tc>
          <w:tcPr>
            <w:tcW w:w="1588" w:type="dxa"/>
            <w:vMerge/>
            <w:vAlign w:val="center"/>
          </w:tcPr>
          <w:p w14:paraId="03B60783" w14:textId="77777777" w:rsidR="003A4355" w:rsidRPr="00822C60" w:rsidRDefault="003A4355" w:rsidP="00D26B24">
            <w:pPr>
              <w:jc w:val="center"/>
              <w:rPr>
                <w:rFonts w:asciiTheme="minorEastAsia" w:hAnsiTheme="minorEastAsia"/>
              </w:rPr>
            </w:pPr>
          </w:p>
        </w:tc>
        <w:tc>
          <w:tcPr>
            <w:tcW w:w="1418" w:type="dxa"/>
            <w:tcBorders>
              <w:top w:val="single" w:sz="4" w:space="0" w:color="auto"/>
              <w:bottom w:val="nil"/>
            </w:tcBorders>
            <w:vAlign w:val="center"/>
          </w:tcPr>
          <w:p w14:paraId="794AF0B2" w14:textId="77777777" w:rsidR="003A4355" w:rsidRPr="00822C60" w:rsidRDefault="003A4355" w:rsidP="00D26B24">
            <w:pPr>
              <w:jc w:val="left"/>
              <w:rPr>
                <w:rFonts w:asciiTheme="minorEastAsia" w:hAnsiTheme="minorEastAsia"/>
                <w:sz w:val="18"/>
                <w:szCs w:val="18"/>
              </w:rPr>
            </w:pPr>
          </w:p>
        </w:tc>
        <w:tc>
          <w:tcPr>
            <w:tcW w:w="992" w:type="dxa"/>
            <w:tcBorders>
              <w:top w:val="single" w:sz="4" w:space="0" w:color="auto"/>
              <w:bottom w:val="nil"/>
            </w:tcBorders>
            <w:vAlign w:val="center"/>
          </w:tcPr>
          <w:p w14:paraId="4B00E123" w14:textId="77777777" w:rsidR="003A4355" w:rsidRPr="00822C60" w:rsidRDefault="003A4355" w:rsidP="003A4355">
            <w:pPr>
              <w:jc w:val="center"/>
              <w:rPr>
                <w:rFonts w:asciiTheme="minorEastAsia" w:hAnsiTheme="minorEastAsia"/>
                <w:sz w:val="18"/>
                <w:szCs w:val="18"/>
              </w:rPr>
            </w:pPr>
          </w:p>
        </w:tc>
        <w:tc>
          <w:tcPr>
            <w:tcW w:w="1276" w:type="dxa"/>
            <w:tcBorders>
              <w:top w:val="single" w:sz="4" w:space="0" w:color="auto"/>
              <w:bottom w:val="nil"/>
            </w:tcBorders>
            <w:vAlign w:val="center"/>
          </w:tcPr>
          <w:p w14:paraId="7BC9DAF2" w14:textId="77777777" w:rsidR="003A4355" w:rsidRPr="00822C60" w:rsidRDefault="003A4355" w:rsidP="00C41C83">
            <w:pPr>
              <w:ind w:leftChars="-31" w:hangingChars="31" w:hanging="65"/>
              <w:jc w:val="left"/>
              <w:rPr>
                <w:rFonts w:asciiTheme="minorEastAsia" w:hAnsiTheme="minorEastAsia"/>
              </w:rPr>
            </w:pPr>
          </w:p>
        </w:tc>
        <w:tc>
          <w:tcPr>
            <w:tcW w:w="850" w:type="dxa"/>
            <w:tcBorders>
              <w:top w:val="single" w:sz="4" w:space="0" w:color="auto"/>
              <w:bottom w:val="nil"/>
            </w:tcBorders>
            <w:vAlign w:val="center"/>
          </w:tcPr>
          <w:p w14:paraId="09E170F3" w14:textId="77777777" w:rsidR="003A4355" w:rsidRPr="00822C60" w:rsidRDefault="003A4355" w:rsidP="00C41C83">
            <w:pPr>
              <w:jc w:val="center"/>
              <w:rPr>
                <w:rFonts w:asciiTheme="minorEastAsia" w:hAnsiTheme="minorEastAsia"/>
              </w:rPr>
            </w:pPr>
          </w:p>
        </w:tc>
        <w:tc>
          <w:tcPr>
            <w:tcW w:w="911" w:type="dxa"/>
            <w:tcBorders>
              <w:top w:val="single" w:sz="4" w:space="0" w:color="auto"/>
              <w:bottom w:val="nil"/>
            </w:tcBorders>
          </w:tcPr>
          <w:p w14:paraId="28B6D7A5" w14:textId="77777777" w:rsidR="003A4355" w:rsidRPr="00822C60" w:rsidRDefault="003A4355"/>
        </w:tc>
        <w:tc>
          <w:tcPr>
            <w:tcW w:w="904" w:type="dxa"/>
            <w:vMerge/>
            <w:vAlign w:val="center"/>
          </w:tcPr>
          <w:p w14:paraId="097BA5B8" w14:textId="77777777" w:rsidR="003A4355" w:rsidRPr="00822C60" w:rsidRDefault="003A4355" w:rsidP="00D26B24">
            <w:pPr>
              <w:jc w:val="center"/>
              <w:rPr>
                <w:rFonts w:asciiTheme="minorEastAsia" w:hAnsiTheme="minorEastAsia"/>
                <w:sz w:val="20"/>
                <w:szCs w:val="20"/>
              </w:rPr>
            </w:pPr>
          </w:p>
        </w:tc>
        <w:tc>
          <w:tcPr>
            <w:tcW w:w="993" w:type="dxa"/>
            <w:vMerge/>
            <w:vAlign w:val="center"/>
          </w:tcPr>
          <w:p w14:paraId="67912FF9" w14:textId="77777777" w:rsidR="003A4355" w:rsidRPr="00822C60" w:rsidRDefault="003A4355" w:rsidP="00D26B24">
            <w:pPr>
              <w:jc w:val="center"/>
              <w:rPr>
                <w:rFonts w:asciiTheme="minorEastAsia" w:hAnsiTheme="minorEastAsia"/>
                <w:sz w:val="20"/>
                <w:szCs w:val="20"/>
              </w:rPr>
            </w:pPr>
          </w:p>
        </w:tc>
        <w:tc>
          <w:tcPr>
            <w:tcW w:w="1275" w:type="dxa"/>
            <w:vMerge/>
            <w:vAlign w:val="center"/>
          </w:tcPr>
          <w:p w14:paraId="47EA6322" w14:textId="77777777" w:rsidR="003A4355" w:rsidRPr="00822C60" w:rsidRDefault="003A4355" w:rsidP="00D26B24">
            <w:pPr>
              <w:jc w:val="center"/>
              <w:rPr>
                <w:rFonts w:asciiTheme="minorEastAsia" w:hAnsiTheme="minorEastAsia"/>
                <w:sz w:val="20"/>
                <w:szCs w:val="20"/>
              </w:rPr>
            </w:pPr>
          </w:p>
        </w:tc>
        <w:tc>
          <w:tcPr>
            <w:tcW w:w="736" w:type="dxa"/>
            <w:vMerge/>
            <w:vAlign w:val="center"/>
          </w:tcPr>
          <w:p w14:paraId="05E9FCFA" w14:textId="77777777" w:rsidR="003A4355" w:rsidRPr="00822C60" w:rsidRDefault="003A4355" w:rsidP="00D26B24">
            <w:pPr>
              <w:jc w:val="center"/>
              <w:rPr>
                <w:rFonts w:asciiTheme="minorEastAsia" w:hAnsiTheme="minorEastAsia"/>
                <w:sz w:val="20"/>
                <w:szCs w:val="20"/>
              </w:rPr>
            </w:pPr>
          </w:p>
        </w:tc>
      </w:tr>
      <w:tr w:rsidR="00822C60" w:rsidRPr="00822C60" w14:paraId="24BEC87B" w14:textId="77777777" w:rsidTr="007D4220">
        <w:trPr>
          <w:trHeight w:val="85"/>
        </w:trPr>
        <w:tc>
          <w:tcPr>
            <w:tcW w:w="1129" w:type="dxa"/>
            <w:vMerge/>
            <w:tcBorders>
              <w:tr2bl w:val="nil"/>
            </w:tcBorders>
            <w:vAlign w:val="center"/>
          </w:tcPr>
          <w:p w14:paraId="54D2047B" w14:textId="77777777" w:rsidR="003A4355" w:rsidRPr="00822C60" w:rsidRDefault="003A4355" w:rsidP="00D26B24">
            <w:pPr>
              <w:jc w:val="center"/>
              <w:rPr>
                <w:rFonts w:asciiTheme="minorEastAsia" w:hAnsiTheme="minorEastAsia"/>
              </w:rPr>
            </w:pPr>
          </w:p>
        </w:tc>
        <w:tc>
          <w:tcPr>
            <w:tcW w:w="929" w:type="dxa"/>
            <w:vMerge/>
            <w:tcBorders>
              <w:tr2bl w:val="nil"/>
            </w:tcBorders>
            <w:vAlign w:val="center"/>
          </w:tcPr>
          <w:p w14:paraId="1802C72A" w14:textId="77777777" w:rsidR="003A4355" w:rsidRPr="00822C60" w:rsidRDefault="003A4355" w:rsidP="00A97A32">
            <w:pPr>
              <w:jc w:val="right"/>
              <w:rPr>
                <w:rFonts w:asciiTheme="minorEastAsia" w:hAnsiTheme="minorEastAsia"/>
              </w:rPr>
            </w:pPr>
          </w:p>
        </w:tc>
        <w:tc>
          <w:tcPr>
            <w:tcW w:w="1088" w:type="dxa"/>
            <w:vMerge/>
            <w:tcBorders>
              <w:tr2bl w:val="nil"/>
            </w:tcBorders>
            <w:vAlign w:val="center"/>
          </w:tcPr>
          <w:p w14:paraId="3D9F5FFD" w14:textId="77777777" w:rsidR="003A4355" w:rsidRPr="00822C60" w:rsidRDefault="003A4355" w:rsidP="00D26B24">
            <w:pPr>
              <w:jc w:val="center"/>
              <w:rPr>
                <w:rFonts w:asciiTheme="minorEastAsia" w:hAnsiTheme="minorEastAsia"/>
              </w:rPr>
            </w:pPr>
          </w:p>
        </w:tc>
        <w:tc>
          <w:tcPr>
            <w:tcW w:w="931" w:type="dxa"/>
            <w:vMerge/>
            <w:tcBorders>
              <w:tr2bl w:val="nil"/>
            </w:tcBorders>
            <w:vAlign w:val="center"/>
          </w:tcPr>
          <w:p w14:paraId="26323C90" w14:textId="77777777" w:rsidR="003A4355" w:rsidRPr="00822C60" w:rsidRDefault="003A4355" w:rsidP="00A97A32">
            <w:pPr>
              <w:jc w:val="right"/>
              <w:rPr>
                <w:rFonts w:asciiTheme="minorEastAsia" w:hAnsiTheme="minorEastAsia"/>
              </w:rPr>
            </w:pPr>
          </w:p>
        </w:tc>
        <w:tc>
          <w:tcPr>
            <w:tcW w:w="1588" w:type="dxa"/>
            <w:vMerge/>
          </w:tcPr>
          <w:p w14:paraId="704A1702" w14:textId="77777777" w:rsidR="003A4355" w:rsidRPr="00822C60" w:rsidRDefault="003A4355" w:rsidP="00D26B24">
            <w:pPr>
              <w:jc w:val="center"/>
              <w:rPr>
                <w:rFonts w:asciiTheme="minorEastAsia" w:hAnsiTheme="minorEastAsia"/>
              </w:rPr>
            </w:pPr>
          </w:p>
        </w:tc>
        <w:tc>
          <w:tcPr>
            <w:tcW w:w="1418" w:type="dxa"/>
            <w:tcBorders>
              <w:bottom w:val="single" w:sz="4" w:space="0" w:color="auto"/>
              <w:tr2bl w:val="nil"/>
            </w:tcBorders>
            <w:vAlign w:val="center"/>
          </w:tcPr>
          <w:p w14:paraId="6561987E" w14:textId="77777777" w:rsidR="003A4355" w:rsidRPr="00822C60" w:rsidRDefault="003A4355" w:rsidP="00D26B24">
            <w:pPr>
              <w:jc w:val="left"/>
              <w:rPr>
                <w:rFonts w:asciiTheme="minorEastAsia" w:hAnsiTheme="minorEastAsia"/>
                <w:sz w:val="18"/>
                <w:szCs w:val="18"/>
              </w:rPr>
            </w:pPr>
          </w:p>
        </w:tc>
        <w:tc>
          <w:tcPr>
            <w:tcW w:w="992" w:type="dxa"/>
            <w:tcBorders>
              <w:bottom w:val="single" w:sz="4" w:space="0" w:color="auto"/>
              <w:tr2bl w:val="nil"/>
            </w:tcBorders>
            <w:vAlign w:val="center"/>
          </w:tcPr>
          <w:p w14:paraId="6C2401D9" w14:textId="77777777" w:rsidR="003A4355" w:rsidRPr="00822C60" w:rsidRDefault="003A4355" w:rsidP="003A4355">
            <w:pPr>
              <w:jc w:val="center"/>
              <w:rPr>
                <w:rFonts w:asciiTheme="minorEastAsia" w:hAnsiTheme="minorEastAsia"/>
                <w:sz w:val="18"/>
                <w:szCs w:val="18"/>
              </w:rPr>
            </w:pPr>
          </w:p>
        </w:tc>
        <w:tc>
          <w:tcPr>
            <w:tcW w:w="1276" w:type="dxa"/>
            <w:tcBorders>
              <w:bottom w:val="single" w:sz="4" w:space="0" w:color="auto"/>
              <w:tr2bl w:val="nil"/>
            </w:tcBorders>
            <w:vAlign w:val="center"/>
          </w:tcPr>
          <w:p w14:paraId="3C67C723" w14:textId="77777777" w:rsidR="003A4355" w:rsidRPr="00822C60" w:rsidRDefault="003A4355" w:rsidP="00C41C83">
            <w:pPr>
              <w:ind w:leftChars="-31" w:hangingChars="31" w:hanging="65"/>
              <w:jc w:val="left"/>
              <w:rPr>
                <w:rFonts w:asciiTheme="minorEastAsia" w:hAnsiTheme="minorEastAsia"/>
              </w:rPr>
            </w:pPr>
          </w:p>
        </w:tc>
        <w:tc>
          <w:tcPr>
            <w:tcW w:w="850" w:type="dxa"/>
            <w:tcBorders>
              <w:bottom w:val="single" w:sz="4" w:space="0" w:color="auto"/>
              <w:tr2bl w:val="nil"/>
            </w:tcBorders>
            <w:vAlign w:val="center"/>
          </w:tcPr>
          <w:p w14:paraId="744F535E" w14:textId="77777777" w:rsidR="003A4355" w:rsidRPr="00822C60" w:rsidRDefault="003A4355" w:rsidP="007218C2">
            <w:pPr>
              <w:jc w:val="center"/>
              <w:rPr>
                <w:rFonts w:asciiTheme="minorEastAsia" w:hAnsiTheme="minorEastAsia"/>
              </w:rPr>
            </w:pPr>
          </w:p>
        </w:tc>
        <w:tc>
          <w:tcPr>
            <w:tcW w:w="911" w:type="dxa"/>
            <w:tcBorders>
              <w:bottom w:val="single" w:sz="4" w:space="0" w:color="auto"/>
              <w:tr2bl w:val="nil"/>
            </w:tcBorders>
          </w:tcPr>
          <w:p w14:paraId="223E2C32" w14:textId="77777777" w:rsidR="003A4355" w:rsidRPr="00822C60" w:rsidRDefault="003A4355"/>
        </w:tc>
        <w:tc>
          <w:tcPr>
            <w:tcW w:w="904" w:type="dxa"/>
            <w:vMerge w:val="restart"/>
            <w:tcBorders>
              <w:tr2bl w:val="nil"/>
            </w:tcBorders>
          </w:tcPr>
          <w:p w14:paraId="46323522" w14:textId="77777777" w:rsidR="003A4355" w:rsidRPr="00822C60" w:rsidRDefault="003A4355" w:rsidP="00D26B24">
            <w:pPr>
              <w:rPr>
                <w:rFonts w:asciiTheme="minorEastAsia" w:hAnsiTheme="minorEastAsia"/>
              </w:rPr>
            </w:pPr>
          </w:p>
          <w:p w14:paraId="0F2D3152" w14:textId="77777777" w:rsidR="003A4355" w:rsidRPr="00822C60" w:rsidRDefault="003A4355" w:rsidP="00D26B24">
            <w:pPr>
              <w:rPr>
                <w:rFonts w:asciiTheme="minorEastAsia" w:hAnsiTheme="minorEastAsia"/>
              </w:rPr>
            </w:pPr>
          </w:p>
        </w:tc>
        <w:tc>
          <w:tcPr>
            <w:tcW w:w="993" w:type="dxa"/>
            <w:vMerge w:val="restart"/>
            <w:tcBorders>
              <w:tr2bl w:val="nil"/>
            </w:tcBorders>
          </w:tcPr>
          <w:p w14:paraId="53C9D3B4" w14:textId="77777777" w:rsidR="003A4355" w:rsidRPr="00822C60" w:rsidRDefault="003A4355" w:rsidP="00D26B24">
            <w:pPr>
              <w:rPr>
                <w:rFonts w:asciiTheme="minorEastAsia" w:hAnsiTheme="minorEastAsia"/>
              </w:rPr>
            </w:pPr>
          </w:p>
        </w:tc>
        <w:tc>
          <w:tcPr>
            <w:tcW w:w="1275" w:type="dxa"/>
            <w:vMerge w:val="restart"/>
            <w:tcBorders>
              <w:tr2bl w:val="nil"/>
            </w:tcBorders>
          </w:tcPr>
          <w:p w14:paraId="00CB9416" w14:textId="77777777" w:rsidR="003A4355" w:rsidRPr="00822C60" w:rsidRDefault="003A4355" w:rsidP="00F76900">
            <w:pPr>
              <w:ind w:leftChars="-28" w:left="-59"/>
              <w:rPr>
                <w:rFonts w:asciiTheme="minorEastAsia" w:hAnsiTheme="minorEastAsia"/>
              </w:rPr>
            </w:pPr>
          </w:p>
        </w:tc>
        <w:tc>
          <w:tcPr>
            <w:tcW w:w="736" w:type="dxa"/>
            <w:vMerge w:val="restart"/>
            <w:tcBorders>
              <w:tr2bl w:val="nil"/>
            </w:tcBorders>
          </w:tcPr>
          <w:p w14:paraId="1CFCAE7E" w14:textId="77777777" w:rsidR="003A4355" w:rsidRPr="00822C60" w:rsidRDefault="003A4355" w:rsidP="003A4355">
            <w:pPr>
              <w:jc w:val="center"/>
              <w:rPr>
                <w:rFonts w:asciiTheme="minorEastAsia" w:hAnsiTheme="minorEastAsia"/>
              </w:rPr>
            </w:pPr>
          </w:p>
        </w:tc>
      </w:tr>
      <w:tr w:rsidR="00822C60" w:rsidRPr="00822C60" w14:paraId="6EA0F67E" w14:textId="77777777" w:rsidTr="007D4220">
        <w:tc>
          <w:tcPr>
            <w:tcW w:w="1129" w:type="dxa"/>
            <w:vMerge w:val="restart"/>
            <w:tcBorders>
              <w:tr2bl w:val="nil"/>
            </w:tcBorders>
            <w:vAlign w:val="center"/>
          </w:tcPr>
          <w:p w14:paraId="461DD835" w14:textId="77777777" w:rsidR="003A4355" w:rsidRPr="00822C60" w:rsidRDefault="003A4355" w:rsidP="00D26B24">
            <w:pPr>
              <w:jc w:val="center"/>
              <w:rPr>
                <w:rFonts w:asciiTheme="minorEastAsia" w:hAnsiTheme="minorEastAsia"/>
              </w:rPr>
            </w:pPr>
            <w:r w:rsidRPr="00822C60">
              <w:rPr>
                <w:rFonts w:asciiTheme="minorEastAsia" w:hAnsiTheme="minorEastAsia" w:hint="eastAsia"/>
              </w:rPr>
              <w:t>採　草</w:t>
            </w:r>
          </w:p>
          <w:p w14:paraId="01FC5052" w14:textId="77777777" w:rsidR="003A4355" w:rsidRPr="00822C60" w:rsidRDefault="003A4355" w:rsidP="00D26B24">
            <w:pPr>
              <w:jc w:val="center"/>
              <w:rPr>
                <w:rFonts w:asciiTheme="minorEastAsia" w:hAnsiTheme="minorEastAsia"/>
              </w:rPr>
            </w:pPr>
            <w:r w:rsidRPr="00822C60">
              <w:rPr>
                <w:rFonts w:asciiTheme="minorEastAsia" w:hAnsiTheme="minorEastAsia" w:hint="eastAsia"/>
              </w:rPr>
              <w:t>放牧地</w:t>
            </w:r>
          </w:p>
        </w:tc>
        <w:tc>
          <w:tcPr>
            <w:tcW w:w="929" w:type="dxa"/>
            <w:vMerge w:val="restart"/>
            <w:tcBorders>
              <w:tr2bl w:val="nil"/>
            </w:tcBorders>
            <w:vAlign w:val="center"/>
          </w:tcPr>
          <w:p w14:paraId="30E0847D" w14:textId="10179DBB" w:rsidR="003A4355" w:rsidRPr="00822C60" w:rsidRDefault="00A97A32" w:rsidP="00A97A32">
            <w:pPr>
              <w:jc w:val="right"/>
              <w:rPr>
                <w:rFonts w:asciiTheme="minorEastAsia" w:hAnsiTheme="minorEastAsia"/>
              </w:rPr>
            </w:pPr>
            <w:r w:rsidRPr="00822C60">
              <w:rPr>
                <w:rFonts w:asciiTheme="minorEastAsia" w:hAnsiTheme="minorEastAsia" w:hint="eastAsia"/>
              </w:rPr>
              <w:t>㎡</w:t>
            </w:r>
          </w:p>
        </w:tc>
        <w:tc>
          <w:tcPr>
            <w:tcW w:w="1088" w:type="dxa"/>
            <w:vMerge/>
            <w:tcBorders>
              <w:tr2bl w:val="nil"/>
            </w:tcBorders>
            <w:vAlign w:val="center"/>
          </w:tcPr>
          <w:p w14:paraId="304778EB" w14:textId="77777777" w:rsidR="003A4355" w:rsidRPr="00822C60" w:rsidRDefault="003A4355" w:rsidP="00D26B24">
            <w:pPr>
              <w:jc w:val="center"/>
              <w:rPr>
                <w:rFonts w:asciiTheme="minorEastAsia" w:hAnsiTheme="minorEastAsia"/>
              </w:rPr>
            </w:pPr>
          </w:p>
        </w:tc>
        <w:tc>
          <w:tcPr>
            <w:tcW w:w="931" w:type="dxa"/>
            <w:vMerge/>
            <w:tcBorders>
              <w:tr2bl w:val="nil"/>
            </w:tcBorders>
            <w:vAlign w:val="center"/>
          </w:tcPr>
          <w:p w14:paraId="40F68A1D" w14:textId="77777777" w:rsidR="003A4355" w:rsidRPr="00822C60" w:rsidRDefault="003A4355" w:rsidP="00A97A32">
            <w:pPr>
              <w:jc w:val="right"/>
              <w:rPr>
                <w:rFonts w:asciiTheme="minorEastAsia" w:hAnsiTheme="minorEastAsia"/>
              </w:rPr>
            </w:pPr>
          </w:p>
        </w:tc>
        <w:tc>
          <w:tcPr>
            <w:tcW w:w="1588" w:type="dxa"/>
            <w:vMerge/>
          </w:tcPr>
          <w:p w14:paraId="4D1D63F5" w14:textId="77777777" w:rsidR="003A4355" w:rsidRPr="00822C60" w:rsidRDefault="003A4355" w:rsidP="00D26B24">
            <w:pPr>
              <w:rPr>
                <w:rFonts w:asciiTheme="minorEastAsia" w:hAnsiTheme="minorEastAsia"/>
              </w:rPr>
            </w:pPr>
          </w:p>
        </w:tc>
        <w:tc>
          <w:tcPr>
            <w:tcW w:w="1418" w:type="dxa"/>
            <w:tcBorders>
              <w:bottom w:val="single" w:sz="4" w:space="0" w:color="auto"/>
              <w:tr2bl w:val="nil"/>
            </w:tcBorders>
          </w:tcPr>
          <w:p w14:paraId="7B909DA5" w14:textId="77777777" w:rsidR="003A4355" w:rsidRPr="00822C60" w:rsidRDefault="003A4355" w:rsidP="00D26B24">
            <w:pPr>
              <w:rPr>
                <w:rFonts w:asciiTheme="minorEastAsia" w:hAnsiTheme="minorEastAsia"/>
                <w:sz w:val="18"/>
                <w:szCs w:val="18"/>
              </w:rPr>
            </w:pPr>
          </w:p>
        </w:tc>
        <w:tc>
          <w:tcPr>
            <w:tcW w:w="992" w:type="dxa"/>
            <w:tcBorders>
              <w:bottom w:val="single" w:sz="4" w:space="0" w:color="auto"/>
              <w:tr2bl w:val="nil"/>
            </w:tcBorders>
          </w:tcPr>
          <w:p w14:paraId="75FCB581" w14:textId="77777777" w:rsidR="003A4355" w:rsidRPr="00822C60" w:rsidRDefault="003A4355" w:rsidP="003A4355">
            <w:pPr>
              <w:jc w:val="center"/>
              <w:rPr>
                <w:rFonts w:asciiTheme="minorEastAsia" w:hAnsiTheme="minorEastAsia"/>
                <w:sz w:val="18"/>
                <w:szCs w:val="18"/>
              </w:rPr>
            </w:pPr>
          </w:p>
        </w:tc>
        <w:tc>
          <w:tcPr>
            <w:tcW w:w="1276" w:type="dxa"/>
            <w:tcBorders>
              <w:bottom w:val="single" w:sz="4" w:space="0" w:color="auto"/>
              <w:tr2bl w:val="nil"/>
            </w:tcBorders>
          </w:tcPr>
          <w:p w14:paraId="7ACC0BB9" w14:textId="77777777" w:rsidR="003A4355" w:rsidRPr="00822C60" w:rsidRDefault="003A4355" w:rsidP="00C41C83">
            <w:pPr>
              <w:ind w:leftChars="-31" w:hangingChars="31" w:hanging="65"/>
              <w:jc w:val="left"/>
              <w:rPr>
                <w:rFonts w:asciiTheme="minorEastAsia" w:hAnsiTheme="minorEastAsia"/>
              </w:rPr>
            </w:pPr>
          </w:p>
        </w:tc>
        <w:tc>
          <w:tcPr>
            <w:tcW w:w="850" w:type="dxa"/>
            <w:tcBorders>
              <w:bottom w:val="single" w:sz="4" w:space="0" w:color="auto"/>
              <w:tr2bl w:val="nil"/>
            </w:tcBorders>
          </w:tcPr>
          <w:p w14:paraId="00EAADC6" w14:textId="77777777" w:rsidR="003A4355" w:rsidRPr="00822C60" w:rsidRDefault="003A4355" w:rsidP="003A4355">
            <w:pPr>
              <w:jc w:val="center"/>
            </w:pPr>
          </w:p>
        </w:tc>
        <w:tc>
          <w:tcPr>
            <w:tcW w:w="911" w:type="dxa"/>
            <w:tcBorders>
              <w:bottom w:val="single" w:sz="4" w:space="0" w:color="auto"/>
              <w:tr2bl w:val="nil"/>
            </w:tcBorders>
          </w:tcPr>
          <w:p w14:paraId="46193841" w14:textId="77777777" w:rsidR="003A4355" w:rsidRPr="00822C60" w:rsidRDefault="003A4355"/>
        </w:tc>
        <w:tc>
          <w:tcPr>
            <w:tcW w:w="904" w:type="dxa"/>
            <w:vMerge/>
            <w:tcBorders>
              <w:tr2bl w:val="nil"/>
            </w:tcBorders>
          </w:tcPr>
          <w:p w14:paraId="508FFFB6" w14:textId="77777777" w:rsidR="003A4355" w:rsidRPr="00822C60" w:rsidRDefault="003A4355" w:rsidP="00D26B24">
            <w:pPr>
              <w:rPr>
                <w:rFonts w:asciiTheme="minorEastAsia" w:hAnsiTheme="minorEastAsia"/>
              </w:rPr>
            </w:pPr>
          </w:p>
        </w:tc>
        <w:tc>
          <w:tcPr>
            <w:tcW w:w="993" w:type="dxa"/>
            <w:vMerge/>
            <w:tcBorders>
              <w:tr2bl w:val="nil"/>
            </w:tcBorders>
          </w:tcPr>
          <w:p w14:paraId="3F51D637" w14:textId="77777777" w:rsidR="003A4355" w:rsidRPr="00822C60" w:rsidRDefault="003A4355" w:rsidP="00D26B24">
            <w:pPr>
              <w:rPr>
                <w:rFonts w:asciiTheme="minorEastAsia" w:hAnsiTheme="minorEastAsia"/>
              </w:rPr>
            </w:pPr>
          </w:p>
        </w:tc>
        <w:tc>
          <w:tcPr>
            <w:tcW w:w="1275" w:type="dxa"/>
            <w:vMerge/>
            <w:tcBorders>
              <w:tr2bl w:val="nil"/>
            </w:tcBorders>
          </w:tcPr>
          <w:p w14:paraId="4193C170" w14:textId="77777777" w:rsidR="003A4355" w:rsidRPr="00822C60" w:rsidRDefault="003A4355" w:rsidP="00D26B24">
            <w:pPr>
              <w:rPr>
                <w:rFonts w:asciiTheme="minorEastAsia" w:hAnsiTheme="minorEastAsia"/>
              </w:rPr>
            </w:pPr>
          </w:p>
        </w:tc>
        <w:tc>
          <w:tcPr>
            <w:tcW w:w="736" w:type="dxa"/>
            <w:vMerge/>
            <w:tcBorders>
              <w:tr2bl w:val="nil"/>
            </w:tcBorders>
          </w:tcPr>
          <w:p w14:paraId="5C70CE23" w14:textId="77777777" w:rsidR="003A4355" w:rsidRPr="00822C60" w:rsidRDefault="003A4355" w:rsidP="00D26B24">
            <w:pPr>
              <w:rPr>
                <w:rFonts w:asciiTheme="minorEastAsia" w:hAnsiTheme="minorEastAsia"/>
              </w:rPr>
            </w:pPr>
          </w:p>
        </w:tc>
      </w:tr>
      <w:tr w:rsidR="00822C60" w:rsidRPr="00822C60" w14:paraId="184A438F" w14:textId="77777777" w:rsidTr="007D4220">
        <w:trPr>
          <w:trHeight w:val="85"/>
        </w:trPr>
        <w:tc>
          <w:tcPr>
            <w:tcW w:w="1129" w:type="dxa"/>
            <w:vMerge/>
            <w:tcBorders>
              <w:tr2bl w:val="nil"/>
            </w:tcBorders>
            <w:vAlign w:val="center"/>
          </w:tcPr>
          <w:p w14:paraId="301D418D" w14:textId="77777777" w:rsidR="00943933" w:rsidRPr="00822C60" w:rsidRDefault="00943933" w:rsidP="00D26B24">
            <w:pPr>
              <w:jc w:val="center"/>
              <w:rPr>
                <w:rFonts w:asciiTheme="minorEastAsia" w:hAnsiTheme="minorEastAsia"/>
              </w:rPr>
            </w:pPr>
          </w:p>
        </w:tc>
        <w:tc>
          <w:tcPr>
            <w:tcW w:w="929" w:type="dxa"/>
            <w:vMerge/>
            <w:tcBorders>
              <w:tr2bl w:val="nil"/>
            </w:tcBorders>
            <w:vAlign w:val="center"/>
          </w:tcPr>
          <w:p w14:paraId="6D6888C6" w14:textId="77777777" w:rsidR="00943933" w:rsidRPr="00822C60" w:rsidRDefault="00943933" w:rsidP="00A97A32">
            <w:pPr>
              <w:jc w:val="right"/>
              <w:rPr>
                <w:rFonts w:asciiTheme="minorEastAsia" w:hAnsiTheme="minorEastAsia"/>
              </w:rPr>
            </w:pPr>
          </w:p>
        </w:tc>
        <w:tc>
          <w:tcPr>
            <w:tcW w:w="1088" w:type="dxa"/>
            <w:vMerge w:val="restart"/>
            <w:tcBorders>
              <w:tr2bl w:val="nil"/>
            </w:tcBorders>
            <w:vAlign w:val="center"/>
          </w:tcPr>
          <w:p w14:paraId="67EAD09E" w14:textId="77777777" w:rsidR="00943933" w:rsidRPr="00822C60" w:rsidRDefault="00943933" w:rsidP="00D26B24">
            <w:pPr>
              <w:jc w:val="center"/>
              <w:rPr>
                <w:rFonts w:asciiTheme="minorEastAsia" w:hAnsiTheme="minorEastAsia"/>
              </w:rPr>
            </w:pPr>
            <w:r w:rsidRPr="00822C60">
              <w:rPr>
                <w:rFonts w:asciiTheme="minorEastAsia" w:hAnsiTheme="minorEastAsia" w:hint="eastAsia"/>
              </w:rPr>
              <w:t>採　草</w:t>
            </w:r>
          </w:p>
          <w:p w14:paraId="5E5409DE" w14:textId="365224E0" w:rsidR="00943933" w:rsidRPr="00822C60" w:rsidRDefault="00943933" w:rsidP="00D26B24">
            <w:pPr>
              <w:jc w:val="center"/>
              <w:rPr>
                <w:rFonts w:asciiTheme="minorEastAsia" w:hAnsiTheme="minorEastAsia"/>
              </w:rPr>
            </w:pPr>
            <w:r w:rsidRPr="00822C60">
              <w:rPr>
                <w:rFonts w:asciiTheme="minorEastAsia" w:hAnsiTheme="minorEastAsia" w:hint="eastAsia"/>
              </w:rPr>
              <w:t>放牧地</w:t>
            </w:r>
          </w:p>
        </w:tc>
        <w:tc>
          <w:tcPr>
            <w:tcW w:w="931" w:type="dxa"/>
            <w:vMerge w:val="restart"/>
            <w:tcBorders>
              <w:tr2bl w:val="nil"/>
            </w:tcBorders>
            <w:vAlign w:val="center"/>
          </w:tcPr>
          <w:p w14:paraId="590B5FE4" w14:textId="248738FF" w:rsidR="00943933" w:rsidRPr="00822C60" w:rsidRDefault="00943933" w:rsidP="00A97A32">
            <w:pPr>
              <w:jc w:val="right"/>
              <w:rPr>
                <w:rFonts w:asciiTheme="minorEastAsia" w:hAnsiTheme="minorEastAsia"/>
              </w:rPr>
            </w:pPr>
            <w:r w:rsidRPr="00822C60">
              <w:rPr>
                <w:rFonts w:asciiTheme="minorEastAsia" w:hAnsiTheme="minorEastAsia" w:hint="eastAsia"/>
              </w:rPr>
              <w:t>㎡</w:t>
            </w:r>
          </w:p>
        </w:tc>
        <w:tc>
          <w:tcPr>
            <w:tcW w:w="1588" w:type="dxa"/>
            <w:vMerge/>
          </w:tcPr>
          <w:p w14:paraId="246A8A4B" w14:textId="77777777" w:rsidR="00943933" w:rsidRPr="00822C60" w:rsidRDefault="00943933" w:rsidP="00D26B24">
            <w:pPr>
              <w:rPr>
                <w:rFonts w:asciiTheme="minorEastAsia" w:hAnsiTheme="minorEastAsia"/>
              </w:rPr>
            </w:pPr>
          </w:p>
        </w:tc>
        <w:tc>
          <w:tcPr>
            <w:tcW w:w="1418" w:type="dxa"/>
            <w:tcBorders>
              <w:top w:val="single" w:sz="4" w:space="0" w:color="auto"/>
              <w:bottom w:val="single" w:sz="4" w:space="0" w:color="auto"/>
              <w:tr2bl w:val="nil"/>
            </w:tcBorders>
          </w:tcPr>
          <w:p w14:paraId="26481845" w14:textId="77777777" w:rsidR="00943933" w:rsidRPr="00822C60" w:rsidRDefault="00943933" w:rsidP="00D26B24">
            <w:pPr>
              <w:rPr>
                <w:rFonts w:asciiTheme="minorEastAsia" w:hAnsiTheme="minorEastAsia"/>
              </w:rPr>
            </w:pPr>
          </w:p>
        </w:tc>
        <w:tc>
          <w:tcPr>
            <w:tcW w:w="992" w:type="dxa"/>
            <w:tcBorders>
              <w:top w:val="single" w:sz="4" w:space="0" w:color="auto"/>
              <w:bottom w:val="single" w:sz="4" w:space="0" w:color="auto"/>
              <w:tr2bl w:val="nil"/>
            </w:tcBorders>
          </w:tcPr>
          <w:p w14:paraId="36D7CB4F" w14:textId="77777777" w:rsidR="00943933" w:rsidRPr="00822C60" w:rsidRDefault="00943933" w:rsidP="00D26B24">
            <w:pPr>
              <w:rPr>
                <w:rFonts w:asciiTheme="minorEastAsia" w:hAnsiTheme="minorEastAsia"/>
              </w:rPr>
            </w:pPr>
          </w:p>
        </w:tc>
        <w:tc>
          <w:tcPr>
            <w:tcW w:w="1276" w:type="dxa"/>
            <w:tcBorders>
              <w:top w:val="single" w:sz="4" w:space="0" w:color="auto"/>
              <w:bottom w:val="single" w:sz="4" w:space="0" w:color="auto"/>
              <w:tr2bl w:val="nil"/>
            </w:tcBorders>
          </w:tcPr>
          <w:p w14:paraId="0F9F710A" w14:textId="77777777" w:rsidR="00943933" w:rsidRPr="00822C60" w:rsidRDefault="00943933" w:rsidP="00C41C83">
            <w:pPr>
              <w:ind w:leftChars="-31" w:hangingChars="31" w:hanging="65"/>
              <w:rPr>
                <w:rFonts w:asciiTheme="minorEastAsia" w:hAnsiTheme="minorEastAsia"/>
              </w:rPr>
            </w:pPr>
          </w:p>
        </w:tc>
        <w:tc>
          <w:tcPr>
            <w:tcW w:w="850" w:type="dxa"/>
            <w:tcBorders>
              <w:top w:val="single" w:sz="4" w:space="0" w:color="auto"/>
              <w:bottom w:val="single" w:sz="4" w:space="0" w:color="auto"/>
              <w:tr2bl w:val="nil"/>
            </w:tcBorders>
          </w:tcPr>
          <w:p w14:paraId="72C05037" w14:textId="77777777" w:rsidR="00943933" w:rsidRPr="00822C60" w:rsidRDefault="00943933" w:rsidP="00C41C83">
            <w:pPr>
              <w:jc w:val="center"/>
              <w:rPr>
                <w:rFonts w:asciiTheme="minorEastAsia" w:hAnsiTheme="minorEastAsia"/>
              </w:rPr>
            </w:pPr>
          </w:p>
        </w:tc>
        <w:tc>
          <w:tcPr>
            <w:tcW w:w="911" w:type="dxa"/>
            <w:tcBorders>
              <w:top w:val="single" w:sz="4" w:space="0" w:color="auto"/>
              <w:bottom w:val="single" w:sz="4" w:space="0" w:color="auto"/>
              <w:tr2bl w:val="nil"/>
            </w:tcBorders>
          </w:tcPr>
          <w:p w14:paraId="56D2480A" w14:textId="77777777" w:rsidR="00943933" w:rsidRPr="00822C60" w:rsidRDefault="00943933" w:rsidP="00C41C83">
            <w:pPr>
              <w:jc w:val="center"/>
              <w:rPr>
                <w:rFonts w:asciiTheme="minorEastAsia" w:hAnsiTheme="minorEastAsia"/>
              </w:rPr>
            </w:pPr>
          </w:p>
        </w:tc>
        <w:tc>
          <w:tcPr>
            <w:tcW w:w="904" w:type="dxa"/>
            <w:vMerge/>
            <w:tcBorders>
              <w:tr2bl w:val="nil"/>
            </w:tcBorders>
          </w:tcPr>
          <w:p w14:paraId="5C227D6D" w14:textId="77777777" w:rsidR="00943933" w:rsidRPr="00822C60" w:rsidRDefault="00943933" w:rsidP="00D26B24">
            <w:pPr>
              <w:rPr>
                <w:rFonts w:asciiTheme="minorEastAsia" w:hAnsiTheme="minorEastAsia"/>
              </w:rPr>
            </w:pPr>
          </w:p>
        </w:tc>
        <w:tc>
          <w:tcPr>
            <w:tcW w:w="993" w:type="dxa"/>
            <w:vMerge/>
            <w:tcBorders>
              <w:tr2bl w:val="nil"/>
            </w:tcBorders>
          </w:tcPr>
          <w:p w14:paraId="3232979D" w14:textId="77777777" w:rsidR="00943933" w:rsidRPr="00822C60" w:rsidRDefault="00943933" w:rsidP="00D26B24">
            <w:pPr>
              <w:rPr>
                <w:rFonts w:asciiTheme="minorEastAsia" w:hAnsiTheme="minorEastAsia"/>
              </w:rPr>
            </w:pPr>
          </w:p>
        </w:tc>
        <w:tc>
          <w:tcPr>
            <w:tcW w:w="1275" w:type="dxa"/>
            <w:vMerge/>
            <w:tcBorders>
              <w:tr2bl w:val="nil"/>
            </w:tcBorders>
          </w:tcPr>
          <w:p w14:paraId="59EF33C8" w14:textId="77777777" w:rsidR="00943933" w:rsidRPr="00822C60" w:rsidRDefault="00943933" w:rsidP="00D26B24">
            <w:pPr>
              <w:rPr>
                <w:rFonts w:asciiTheme="minorEastAsia" w:hAnsiTheme="minorEastAsia"/>
              </w:rPr>
            </w:pPr>
          </w:p>
        </w:tc>
        <w:tc>
          <w:tcPr>
            <w:tcW w:w="736" w:type="dxa"/>
            <w:vMerge/>
            <w:tcBorders>
              <w:tr2bl w:val="nil"/>
            </w:tcBorders>
          </w:tcPr>
          <w:p w14:paraId="48A26004" w14:textId="77777777" w:rsidR="00943933" w:rsidRPr="00822C60" w:rsidRDefault="00943933" w:rsidP="00D26B24">
            <w:pPr>
              <w:rPr>
                <w:rFonts w:asciiTheme="minorEastAsia" w:hAnsiTheme="minorEastAsia"/>
              </w:rPr>
            </w:pPr>
          </w:p>
        </w:tc>
      </w:tr>
      <w:tr w:rsidR="00822C60" w:rsidRPr="00822C60" w14:paraId="1C7A8101" w14:textId="77777777" w:rsidTr="007D4220">
        <w:trPr>
          <w:trHeight w:val="149"/>
        </w:trPr>
        <w:tc>
          <w:tcPr>
            <w:tcW w:w="1129" w:type="dxa"/>
            <w:vMerge/>
            <w:tcBorders>
              <w:tr2bl w:val="nil"/>
            </w:tcBorders>
            <w:vAlign w:val="center"/>
          </w:tcPr>
          <w:p w14:paraId="740E9113" w14:textId="77777777" w:rsidR="00943933" w:rsidRPr="00822C60" w:rsidRDefault="00943933" w:rsidP="00D26B24">
            <w:pPr>
              <w:jc w:val="center"/>
              <w:rPr>
                <w:rFonts w:asciiTheme="minorEastAsia" w:hAnsiTheme="minorEastAsia"/>
              </w:rPr>
            </w:pPr>
          </w:p>
        </w:tc>
        <w:tc>
          <w:tcPr>
            <w:tcW w:w="929" w:type="dxa"/>
            <w:vMerge/>
            <w:tcBorders>
              <w:tr2bl w:val="nil"/>
            </w:tcBorders>
            <w:vAlign w:val="center"/>
          </w:tcPr>
          <w:p w14:paraId="6DE074B8" w14:textId="77777777" w:rsidR="00943933" w:rsidRPr="00822C60" w:rsidRDefault="00943933" w:rsidP="00A97A32">
            <w:pPr>
              <w:jc w:val="right"/>
              <w:rPr>
                <w:rFonts w:asciiTheme="minorEastAsia" w:hAnsiTheme="minorEastAsia"/>
              </w:rPr>
            </w:pPr>
          </w:p>
        </w:tc>
        <w:tc>
          <w:tcPr>
            <w:tcW w:w="1088" w:type="dxa"/>
            <w:vMerge/>
            <w:tcBorders>
              <w:tr2bl w:val="nil"/>
            </w:tcBorders>
            <w:vAlign w:val="center"/>
          </w:tcPr>
          <w:p w14:paraId="0377B064" w14:textId="110AD71B" w:rsidR="00943933" w:rsidRPr="00822C60" w:rsidRDefault="00943933" w:rsidP="00D26B24">
            <w:pPr>
              <w:jc w:val="center"/>
              <w:rPr>
                <w:rFonts w:asciiTheme="minorEastAsia" w:hAnsiTheme="minorEastAsia"/>
              </w:rPr>
            </w:pPr>
          </w:p>
        </w:tc>
        <w:tc>
          <w:tcPr>
            <w:tcW w:w="931" w:type="dxa"/>
            <w:vMerge/>
            <w:tcBorders>
              <w:tr2bl w:val="nil"/>
            </w:tcBorders>
            <w:vAlign w:val="center"/>
          </w:tcPr>
          <w:p w14:paraId="73463439" w14:textId="647CD86A" w:rsidR="00943933" w:rsidRPr="00822C60" w:rsidRDefault="00943933" w:rsidP="00A97A32">
            <w:pPr>
              <w:jc w:val="right"/>
              <w:rPr>
                <w:rFonts w:asciiTheme="minorEastAsia" w:hAnsiTheme="minorEastAsia"/>
              </w:rPr>
            </w:pPr>
          </w:p>
        </w:tc>
        <w:tc>
          <w:tcPr>
            <w:tcW w:w="1588" w:type="dxa"/>
            <w:vMerge/>
          </w:tcPr>
          <w:p w14:paraId="674E7547" w14:textId="77777777" w:rsidR="00943933" w:rsidRPr="00822C60" w:rsidRDefault="00943933" w:rsidP="00D26B24">
            <w:pPr>
              <w:rPr>
                <w:rFonts w:asciiTheme="minorEastAsia" w:hAnsiTheme="minorEastAsia"/>
              </w:rPr>
            </w:pPr>
          </w:p>
        </w:tc>
        <w:tc>
          <w:tcPr>
            <w:tcW w:w="1418" w:type="dxa"/>
            <w:tcBorders>
              <w:top w:val="single" w:sz="4" w:space="0" w:color="auto"/>
              <w:bottom w:val="single" w:sz="4" w:space="0" w:color="auto"/>
              <w:right w:val="single" w:sz="4" w:space="0" w:color="auto"/>
              <w:tr2bl w:val="nil"/>
            </w:tcBorders>
          </w:tcPr>
          <w:p w14:paraId="47F60753" w14:textId="77777777" w:rsidR="00943933" w:rsidRPr="00822C60" w:rsidRDefault="00943933" w:rsidP="00D26B24">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r2bl w:val="nil"/>
            </w:tcBorders>
          </w:tcPr>
          <w:p w14:paraId="4483CF86" w14:textId="77777777" w:rsidR="00943933" w:rsidRPr="00822C60" w:rsidRDefault="00943933" w:rsidP="00D26B24">
            <w:pP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r2bl w:val="nil"/>
            </w:tcBorders>
          </w:tcPr>
          <w:p w14:paraId="0FBD0F64" w14:textId="77777777" w:rsidR="00943933" w:rsidRPr="00822C60" w:rsidRDefault="00943933" w:rsidP="00C41C83">
            <w:pPr>
              <w:ind w:leftChars="-31" w:hangingChars="31" w:hanging="65"/>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r2bl w:val="nil"/>
            </w:tcBorders>
            <w:vAlign w:val="center"/>
          </w:tcPr>
          <w:p w14:paraId="63041C49" w14:textId="77777777" w:rsidR="00943933" w:rsidRPr="00822C60" w:rsidRDefault="00943933" w:rsidP="007218C2">
            <w:pPr>
              <w:jc w:val="center"/>
              <w:rPr>
                <w:rFonts w:asciiTheme="minorEastAsia" w:hAnsiTheme="minorEastAsia"/>
              </w:rPr>
            </w:pPr>
          </w:p>
        </w:tc>
        <w:tc>
          <w:tcPr>
            <w:tcW w:w="911" w:type="dxa"/>
            <w:tcBorders>
              <w:top w:val="single" w:sz="4" w:space="0" w:color="auto"/>
              <w:left w:val="single" w:sz="4" w:space="0" w:color="auto"/>
              <w:bottom w:val="single" w:sz="4" w:space="0" w:color="auto"/>
              <w:tr2bl w:val="nil"/>
            </w:tcBorders>
            <w:vAlign w:val="center"/>
          </w:tcPr>
          <w:p w14:paraId="2FBDF5C3" w14:textId="77777777" w:rsidR="00943933" w:rsidRPr="00822C60" w:rsidRDefault="00943933" w:rsidP="007218C2">
            <w:pPr>
              <w:jc w:val="center"/>
              <w:rPr>
                <w:rFonts w:asciiTheme="minorEastAsia" w:hAnsiTheme="minorEastAsia"/>
              </w:rPr>
            </w:pPr>
          </w:p>
        </w:tc>
        <w:tc>
          <w:tcPr>
            <w:tcW w:w="904" w:type="dxa"/>
            <w:vMerge/>
            <w:tcBorders>
              <w:tr2bl w:val="nil"/>
            </w:tcBorders>
          </w:tcPr>
          <w:p w14:paraId="2589FA21" w14:textId="77777777" w:rsidR="00943933" w:rsidRPr="00822C60" w:rsidRDefault="00943933" w:rsidP="00D26B24">
            <w:pPr>
              <w:rPr>
                <w:rFonts w:asciiTheme="minorEastAsia" w:hAnsiTheme="minorEastAsia"/>
              </w:rPr>
            </w:pPr>
          </w:p>
        </w:tc>
        <w:tc>
          <w:tcPr>
            <w:tcW w:w="993" w:type="dxa"/>
            <w:vMerge/>
            <w:tcBorders>
              <w:tr2bl w:val="nil"/>
            </w:tcBorders>
          </w:tcPr>
          <w:p w14:paraId="394D97FC" w14:textId="77777777" w:rsidR="00943933" w:rsidRPr="00822C60" w:rsidRDefault="00943933" w:rsidP="00D26B24">
            <w:pPr>
              <w:rPr>
                <w:rFonts w:asciiTheme="minorEastAsia" w:hAnsiTheme="minorEastAsia"/>
              </w:rPr>
            </w:pPr>
          </w:p>
        </w:tc>
        <w:tc>
          <w:tcPr>
            <w:tcW w:w="1275" w:type="dxa"/>
            <w:vMerge/>
            <w:tcBorders>
              <w:tr2bl w:val="nil"/>
            </w:tcBorders>
          </w:tcPr>
          <w:p w14:paraId="70CC69C6" w14:textId="77777777" w:rsidR="00943933" w:rsidRPr="00822C60" w:rsidRDefault="00943933" w:rsidP="00D26B24">
            <w:pPr>
              <w:rPr>
                <w:rFonts w:asciiTheme="minorEastAsia" w:hAnsiTheme="minorEastAsia"/>
              </w:rPr>
            </w:pPr>
          </w:p>
        </w:tc>
        <w:tc>
          <w:tcPr>
            <w:tcW w:w="736" w:type="dxa"/>
            <w:vMerge/>
            <w:tcBorders>
              <w:tr2bl w:val="nil"/>
            </w:tcBorders>
          </w:tcPr>
          <w:p w14:paraId="6D02B8DA" w14:textId="77777777" w:rsidR="00943933" w:rsidRPr="00822C60" w:rsidRDefault="00943933" w:rsidP="00D26B24">
            <w:pPr>
              <w:rPr>
                <w:rFonts w:asciiTheme="minorEastAsia" w:hAnsiTheme="minorEastAsia"/>
              </w:rPr>
            </w:pPr>
          </w:p>
        </w:tc>
      </w:tr>
      <w:tr w:rsidR="00822C60" w:rsidRPr="00822C60" w14:paraId="36EAE97E" w14:textId="77777777" w:rsidTr="007D4220">
        <w:tc>
          <w:tcPr>
            <w:tcW w:w="1129" w:type="dxa"/>
            <w:vMerge w:val="restart"/>
            <w:tcBorders>
              <w:tr2bl w:val="nil"/>
            </w:tcBorders>
            <w:vAlign w:val="center"/>
          </w:tcPr>
          <w:p w14:paraId="22B3B5F1" w14:textId="77777777" w:rsidR="00943933" w:rsidRPr="00822C60" w:rsidRDefault="00943933" w:rsidP="00D26B24">
            <w:pPr>
              <w:jc w:val="center"/>
              <w:rPr>
                <w:rFonts w:asciiTheme="minorEastAsia" w:hAnsiTheme="minorEastAsia"/>
              </w:rPr>
            </w:pPr>
            <w:r w:rsidRPr="00822C60">
              <w:rPr>
                <w:rFonts w:asciiTheme="minorEastAsia" w:hAnsiTheme="minorEastAsia" w:hint="eastAsia"/>
              </w:rPr>
              <w:t>その他</w:t>
            </w:r>
          </w:p>
        </w:tc>
        <w:tc>
          <w:tcPr>
            <w:tcW w:w="929" w:type="dxa"/>
            <w:vMerge w:val="restart"/>
            <w:tcBorders>
              <w:tr2bl w:val="nil"/>
            </w:tcBorders>
            <w:vAlign w:val="center"/>
          </w:tcPr>
          <w:p w14:paraId="6357A954" w14:textId="750AD07E" w:rsidR="00943933" w:rsidRPr="00822C60" w:rsidRDefault="00943933" w:rsidP="00A97A32">
            <w:pPr>
              <w:jc w:val="right"/>
              <w:rPr>
                <w:rFonts w:asciiTheme="minorEastAsia" w:hAnsiTheme="minorEastAsia"/>
              </w:rPr>
            </w:pPr>
            <w:r w:rsidRPr="00822C60">
              <w:rPr>
                <w:rFonts w:asciiTheme="minorEastAsia" w:hAnsiTheme="minorEastAsia" w:hint="eastAsia"/>
              </w:rPr>
              <w:t>㎡</w:t>
            </w:r>
          </w:p>
        </w:tc>
        <w:tc>
          <w:tcPr>
            <w:tcW w:w="1088" w:type="dxa"/>
            <w:vMerge/>
            <w:tcBorders>
              <w:tr2bl w:val="nil"/>
            </w:tcBorders>
          </w:tcPr>
          <w:p w14:paraId="3507DFFF" w14:textId="77777777" w:rsidR="00943933" w:rsidRPr="00822C60" w:rsidRDefault="00943933" w:rsidP="00D26B24">
            <w:pPr>
              <w:rPr>
                <w:rFonts w:asciiTheme="minorEastAsia" w:hAnsiTheme="minorEastAsia"/>
              </w:rPr>
            </w:pPr>
          </w:p>
        </w:tc>
        <w:tc>
          <w:tcPr>
            <w:tcW w:w="931" w:type="dxa"/>
            <w:vMerge/>
            <w:tcBorders>
              <w:tr2bl w:val="nil"/>
            </w:tcBorders>
          </w:tcPr>
          <w:p w14:paraId="0A29035F" w14:textId="77777777" w:rsidR="00943933" w:rsidRPr="00822C60" w:rsidRDefault="00943933" w:rsidP="00D26B24">
            <w:pPr>
              <w:rPr>
                <w:rFonts w:asciiTheme="minorEastAsia" w:hAnsiTheme="minorEastAsia"/>
              </w:rPr>
            </w:pPr>
          </w:p>
        </w:tc>
        <w:tc>
          <w:tcPr>
            <w:tcW w:w="1588" w:type="dxa"/>
            <w:vMerge/>
          </w:tcPr>
          <w:p w14:paraId="6272FCCC" w14:textId="77777777" w:rsidR="00943933" w:rsidRPr="00822C60" w:rsidRDefault="00943933" w:rsidP="00D26B24">
            <w:pPr>
              <w:rPr>
                <w:rFonts w:asciiTheme="minorEastAsia" w:hAnsiTheme="minorEastAsia"/>
              </w:rPr>
            </w:pPr>
          </w:p>
        </w:tc>
        <w:tc>
          <w:tcPr>
            <w:tcW w:w="1418" w:type="dxa"/>
            <w:tcBorders>
              <w:top w:val="single" w:sz="4" w:space="0" w:color="auto"/>
              <w:bottom w:val="single" w:sz="4" w:space="0" w:color="auto"/>
              <w:right w:val="single" w:sz="4" w:space="0" w:color="auto"/>
              <w:tr2bl w:val="nil"/>
            </w:tcBorders>
          </w:tcPr>
          <w:p w14:paraId="7058FB2B" w14:textId="77777777" w:rsidR="00943933" w:rsidRPr="00822C60" w:rsidRDefault="00943933" w:rsidP="00D26B24">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r2bl w:val="nil"/>
            </w:tcBorders>
          </w:tcPr>
          <w:p w14:paraId="20A89164" w14:textId="77777777" w:rsidR="00943933" w:rsidRPr="00822C60" w:rsidRDefault="00943933" w:rsidP="00D26B24">
            <w:pP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r2bl w:val="nil"/>
            </w:tcBorders>
          </w:tcPr>
          <w:p w14:paraId="53CFAEB9" w14:textId="77777777" w:rsidR="00943933" w:rsidRPr="00822C60" w:rsidRDefault="00943933" w:rsidP="00D26B24">
            <w:pP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r2bl w:val="nil"/>
            </w:tcBorders>
          </w:tcPr>
          <w:p w14:paraId="7DDE6B09" w14:textId="5112A84F" w:rsidR="00943933" w:rsidRPr="00822C60" w:rsidRDefault="00943933" w:rsidP="00D26B24">
            <w:pPr>
              <w:ind w:firstLineChars="100" w:firstLine="210"/>
              <w:rPr>
                <w:rFonts w:asciiTheme="minorEastAsia" w:hAnsiTheme="minorEastAsia"/>
              </w:rPr>
            </w:pPr>
          </w:p>
        </w:tc>
        <w:tc>
          <w:tcPr>
            <w:tcW w:w="911" w:type="dxa"/>
            <w:tcBorders>
              <w:top w:val="single" w:sz="4" w:space="0" w:color="auto"/>
              <w:left w:val="single" w:sz="4" w:space="0" w:color="auto"/>
              <w:bottom w:val="single" w:sz="4" w:space="0" w:color="auto"/>
              <w:tr2bl w:val="nil"/>
            </w:tcBorders>
          </w:tcPr>
          <w:p w14:paraId="58BD43EF" w14:textId="77777777" w:rsidR="00943933" w:rsidRPr="00822C60" w:rsidRDefault="00943933" w:rsidP="00D26B24">
            <w:pPr>
              <w:ind w:firstLineChars="100" w:firstLine="210"/>
              <w:rPr>
                <w:rFonts w:asciiTheme="minorEastAsia" w:hAnsiTheme="minorEastAsia"/>
              </w:rPr>
            </w:pPr>
          </w:p>
        </w:tc>
        <w:tc>
          <w:tcPr>
            <w:tcW w:w="904" w:type="dxa"/>
            <w:vMerge/>
            <w:tcBorders>
              <w:tr2bl w:val="nil"/>
            </w:tcBorders>
          </w:tcPr>
          <w:p w14:paraId="6FE417D7" w14:textId="77777777" w:rsidR="00943933" w:rsidRPr="00822C60" w:rsidRDefault="00943933" w:rsidP="00D26B24">
            <w:pPr>
              <w:rPr>
                <w:rFonts w:asciiTheme="minorEastAsia" w:hAnsiTheme="minorEastAsia"/>
              </w:rPr>
            </w:pPr>
          </w:p>
        </w:tc>
        <w:tc>
          <w:tcPr>
            <w:tcW w:w="993" w:type="dxa"/>
            <w:vMerge/>
            <w:tcBorders>
              <w:tr2bl w:val="nil"/>
            </w:tcBorders>
          </w:tcPr>
          <w:p w14:paraId="1C738227" w14:textId="77777777" w:rsidR="00943933" w:rsidRPr="00822C60" w:rsidRDefault="00943933" w:rsidP="00D26B24">
            <w:pPr>
              <w:rPr>
                <w:rFonts w:asciiTheme="minorEastAsia" w:hAnsiTheme="minorEastAsia"/>
              </w:rPr>
            </w:pPr>
          </w:p>
        </w:tc>
        <w:tc>
          <w:tcPr>
            <w:tcW w:w="1275" w:type="dxa"/>
            <w:vMerge/>
            <w:tcBorders>
              <w:tr2bl w:val="nil"/>
            </w:tcBorders>
          </w:tcPr>
          <w:p w14:paraId="1654CD24" w14:textId="77777777" w:rsidR="00943933" w:rsidRPr="00822C60" w:rsidRDefault="00943933" w:rsidP="00D26B24">
            <w:pPr>
              <w:rPr>
                <w:rFonts w:asciiTheme="minorEastAsia" w:hAnsiTheme="minorEastAsia"/>
              </w:rPr>
            </w:pPr>
          </w:p>
        </w:tc>
        <w:tc>
          <w:tcPr>
            <w:tcW w:w="736" w:type="dxa"/>
            <w:vMerge/>
            <w:tcBorders>
              <w:tr2bl w:val="nil"/>
            </w:tcBorders>
          </w:tcPr>
          <w:p w14:paraId="4E4E8FAE" w14:textId="77777777" w:rsidR="00943933" w:rsidRPr="00822C60" w:rsidRDefault="00943933" w:rsidP="00D26B24">
            <w:pPr>
              <w:rPr>
                <w:rFonts w:asciiTheme="minorEastAsia" w:hAnsiTheme="minorEastAsia"/>
              </w:rPr>
            </w:pPr>
          </w:p>
        </w:tc>
      </w:tr>
      <w:tr w:rsidR="00822C60" w:rsidRPr="00822C60" w14:paraId="1BA7173C" w14:textId="77777777" w:rsidTr="007D4220">
        <w:trPr>
          <w:trHeight w:val="138"/>
        </w:trPr>
        <w:tc>
          <w:tcPr>
            <w:tcW w:w="1129" w:type="dxa"/>
            <w:vMerge/>
            <w:tcBorders>
              <w:tr2bl w:val="nil"/>
            </w:tcBorders>
          </w:tcPr>
          <w:p w14:paraId="6D0C5419" w14:textId="77777777" w:rsidR="00943933" w:rsidRPr="00822C60" w:rsidRDefault="00943933" w:rsidP="00D26B24">
            <w:pPr>
              <w:rPr>
                <w:rFonts w:asciiTheme="minorEastAsia" w:hAnsiTheme="minorEastAsia"/>
              </w:rPr>
            </w:pPr>
          </w:p>
        </w:tc>
        <w:tc>
          <w:tcPr>
            <w:tcW w:w="929" w:type="dxa"/>
            <w:vMerge/>
            <w:tcBorders>
              <w:tr2bl w:val="nil"/>
            </w:tcBorders>
          </w:tcPr>
          <w:p w14:paraId="0D032E4F" w14:textId="77777777" w:rsidR="00943933" w:rsidRPr="00822C60" w:rsidRDefault="00943933" w:rsidP="00D26B24">
            <w:pPr>
              <w:rPr>
                <w:rFonts w:asciiTheme="minorEastAsia" w:hAnsiTheme="minorEastAsia"/>
              </w:rPr>
            </w:pPr>
          </w:p>
        </w:tc>
        <w:tc>
          <w:tcPr>
            <w:tcW w:w="1088" w:type="dxa"/>
            <w:vMerge/>
            <w:tcBorders>
              <w:tr2bl w:val="nil"/>
            </w:tcBorders>
          </w:tcPr>
          <w:p w14:paraId="4E143D7A" w14:textId="77777777" w:rsidR="00943933" w:rsidRPr="00822C60" w:rsidRDefault="00943933" w:rsidP="00D26B24">
            <w:pPr>
              <w:rPr>
                <w:rFonts w:asciiTheme="minorEastAsia" w:hAnsiTheme="minorEastAsia"/>
              </w:rPr>
            </w:pPr>
          </w:p>
        </w:tc>
        <w:tc>
          <w:tcPr>
            <w:tcW w:w="931" w:type="dxa"/>
            <w:vMerge/>
            <w:tcBorders>
              <w:tr2bl w:val="nil"/>
            </w:tcBorders>
          </w:tcPr>
          <w:p w14:paraId="798754AC" w14:textId="77777777" w:rsidR="00943933" w:rsidRPr="00822C60" w:rsidRDefault="00943933" w:rsidP="00D26B24">
            <w:pPr>
              <w:rPr>
                <w:rFonts w:asciiTheme="minorEastAsia" w:hAnsiTheme="minorEastAsia"/>
              </w:rPr>
            </w:pPr>
          </w:p>
        </w:tc>
        <w:tc>
          <w:tcPr>
            <w:tcW w:w="1588" w:type="dxa"/>
            <w:vMerge/>
          </w:tcPr>
          <w:p w14:paraId="57C84524" w14:textId="77777777" w:rsidR="00943933" w:rsidRPr="00822C60" w:rsidRDefault="00943933" w:rsidP="00D26B24">
            <w:pPr>
              <w:rPr>
                <w:rFonts w:asciiTheme="minorEastAsia" w:hAnsiTheme="minorEastAsia"/>
              </w:rPr>
            </w:pPr>
          </w:p>
        </w:tc>
        <w:tc>
          <w:tcPr>
            <w:tcW w:w="1418" w:type="dxa"/>
            <w:tcBorders>
              <w:top w:val="single" w:sz="4" w:space="0" w:color="auto"/>
              <w:right w:val="single" w:sz="4" w:space="0" w:color="auto"/>
              <w:tr2bl w:val="nil"/>
            </w:tcBorders>
          </w:tcPr>
          <w:p w14:paraId="39115D41" w14:textId="77777777" w:rsidR="00943933" w:rsidRPr="00822C60" w:rsidRDefault="00943933" w:rsidP="00D26B24">
            <w:pPr>
              <w:rPr>
                <w:rFonts w:asciiTheme="minorEastAsia" w:hAnsiTheme="minorEastAsia"/>
              </w:rPr>
            </w:pPr>
          </w:p>
        </w:tc>
        <w:tc>
          <w:tcPr>
            <w:tcW w:w="992" w:type="dxa"/>
            <w:tcBorders>
              <w:top w:val="single" w:sz="4" w:space="0" w:color="auto"/>
              <w:left w:val="single" w:sz="4" w:space="0" w:color="auto"/>
              <w:right w:val="single" w:sz="4" w:space="0" w:color="auto"/>
              <w:tr2bl w:val="nil"/>
            </w:tcBorders>
          </w:tcPr>
          <w:p w14:paraId="6A336505" w14:textId="77777777" w:rsidR="00943933" w:rsidRPr="00822C60" w:rsidRDefault="00943933" w:rsidP="00D26B24">
            <w:pPr>
              <w:rPr>
                <w:rFonts w:asciiTheme="minorEastAsia" w:hAnsiTheme="minorEastAsia"/>
              </w:rPr>
            </w:pPr>
          </w:p>
        </w:tc>
        <w:tc>
          <w:tcPr>
            <w:tcW w:w="1276" w:type="dxa"/>
            <w:tcBorders>
              <w:top w:val="single" w:sz="4" w:space="0" w:color="auto"/>
              <w:left w:val="single" w:sz="4" w:space="0" w:color="auto"/>
              <w:right w:val="single" w:sz="4" w:space="0" w:color="auto"/>
              <w:tr2bl w:val="nil"/>
            </w:tcBorders>
          </w:tcPr>
          <w:p w14:paraId="6B664361" w14:textId="77777777" w:rsidR="00943933" w:rsidRPr="00822C60" w:rsidRDefault="00943933" w:rsidP="00D26B24">
            <w:pPr>
              <w:rPr>
                <w:rFonts w:asciiTheme="minorEastAsia" w:hAnsiTheme="minorEastAsia"/>
              </w:rPr>
            </w:pPr>
          </w:p>
        </w:tc>
        <w:tc>
          <w:tcPr>
            <w:tcW w:w="850" w:type="dxa"/>
            <w:tcBorders>
              <w:top w:val="single" w:sz="4" w:space="0" w:color="auto"/>
              <w:left w:val="single" w:sz="4" w:space="0" w:color="auto"/>
              <w:right w:val="single" w:sz="4" w:space="0" w:color="auto"/>
              <w:tr2bl w:val="nil"/>
            </w:tcBorders>
          </w:tcPr>
          <w:p w14:paraId="50B76BEC" w14:textId="6BA9C7E3" w:rsidR="00943933" w:rsidRPr="00822C60" w:rsidRDefault="00943933" w:rsidP="00D26B24">
            <w:pPr>
              <w:rPr>
                <w:rFonts w:asciiTheme="minorEastAsia" w:hAnsiTheme="minorEastAsia"/>
              </w:rPr>
            </w:pPr>
          </w:p>
        </w:tc>
        <w:tc>
          <w:tcPr>
            <w:tcW w:w="911" w:type="dxa"/>
            <w:tcBorders>
              <w:top w:val="single" w:sz="4" w:space="0" w:color="auto"/>
              <w:left w:val="single" w:sz="4" w:space="0" w:color="auto"/>
              <w:tr2bl w:val="nil"/>
            </w:tcBorders>
          </w:tcPr>
          <w:p w14:paraId="27B42749" w14:textId="77777777" w:rsidR="00943933" w:rsidRPr="00822C60" w:rsidRDefault="00943933" w:rsidP="00D26B24">
            <w:pPr>
              <w:rPr>
                <w:rFonts w:asciiTheme="minorEastAsia" w:hAnsiTheme="minorEastAsia"/>
              </w:rPr>
            </w:pPr>
          </w:p>
        </w:tc>
        <w:tc>
          <w:tcPr>
            <w:tcW w:w="904" w:type="dxa"/>
            <w:vMerge/>
            <w:tcBorders>
              <w:tr2bl w:val="nil"/>
            </w:tcBorders>
          </w:tcPr>
          <w:p w14:paraId="4553DA3C" w14:textId="77777777" w:rsidR="00943933" w:rsidRPr="00822C60" w:rsidRDefault="00943933" w:rsidP="00D26B24">
            <w:pPr>
              <w:rPr>
                <w:rFonts w:asciiTheme="minorEastAsia" w:hAnsiTheme="minorEastAsia"/>
              </w:rPr>
            </w:pPr>
          </w:p>
        </w:tc>
        <w:tc>
          <w:tcPr>
            <w:tcW w:w="993" w:type="dxa"/>
            <w:vMerge/>
            <w:tcBorders>
              <w:tr2bl w:val="nil"/>
            </w:tcBorders>
          </w:tcPr>
          <w:p w14:paraId="3CE80AE9" w14:textId="77777777" w:rsidR="00943933" w:rsidRPr="00822C60" w:rsidRDefault="00943933" w:rsidP="00D26B24">
            <w:pPr>
              <w:rPr>
                <w:rFonts w:asciiTheme="minorEastAsia" w:hAnsiTheme="minorEastAsia"/>
              </w:rPr>
            </w:pPr>
          </w:p>
        </w:tc>
        <w:tc>
          <w:tcPr>
            <w:tcW w:w="1275" w:type="dxa"/>
            <w:vMerge/>
            <w:tcBorders>
              <w:tr2bl w:val="nil"/>
            </w:tcBorders>
          </w:tcPr>
          <w:p w14:paraId="2CF761B1" w14:textId="77777777" w:rsidR="00943933" w:rsidRPr="00822C60" w:rsidRDefault="00943933" w:rsidP="00D26B24">
            <w:pPr>
              <w:rPr>
                <w:rFonts w:asciiTheme="minorEastAsia" w:hAnsiTheme="minorEastAsia"/>
              </w:rPr>
            </w:pPr>
          </w:p>
        </w:tc>
        <w:tc>
          <w:tcPr>
            <w:tcW w:w="736" w:type="dxa"/>
            <w:vMerge/>
            <w:tcBorders>
              <w:tr2bl w:val="nil"/>
            </w:tcBorders>
          </w:tcPr>
          <w:p w14:paraId="296B7CFF" w14:textId="77777777" w:rsidR="00943933" w:rsidRPr="00822C60" w:rsidRDefault="00943933" w:rsidP="00D26B24">
            <w:pPr>
              <w:rPr>
                <w:rFonts w:asciiTheme="minorEastAsia" w:hAnsiTheme="minorEastAsia"/>
              </w:rPr>
            </w:pPr>
          </w:p>
        </w:tc>
      </w:tr>
      <w:tr w:rsidR="00822C60" w:rsidRPr="00822C60" w14:paraId="6D1F5C5A" w14:textId="77777777" w:rsidTr="00A44951">
        <w:trPr>
          <w:trHeight w:val="388"/>
        </w:trPr>
        <w:tc>
          <w:tcPr>
            <w:tcW w:w="3146" w:type="dxa"/>
            <w:gridSpan w:val="3"/>
            <w:vAlign w:val="center"/>
          </w:tcPr>
          <w:p w14:paraId="74330F0B" w14:textId="77777777" w:rsidR="00344098" w:rsidRPr="00822C60" w:rsidRDefault="00344098" w:rsidP="00D26B24">
            <w:pPr>
              <w:jc w:val="center"/>
              <w:rPr>
                <w:rFonts w:asciiTheme="minorEastAsia" w:hAnsiTheme="minorEastAsia"/>
              </w:rPr>
            </w:pPr>
            <w:r w:rsidRPr="00822C60">
              <w:rPr>
                <w:rFonts w:asciiTheme="minorEastAsia" w:hAnsiTheme="minorEastAsia" w:hint="eastAsia"/>
              </w:rPr>
              <w:t>雇用労働力（年間延日数）</w:t>
            </w:r>
          </w:p>
        </w:tc>
        <w:tc>
          <w:tcPr>
            <w:tcW w:w="2519" w:type="dxa"/>
            <w:gridSpan w:val="2"/>
            <w:tcBorders>
              <w:right w:val="single" w:sz="4" w:space="0" w:color="auto"/>
            </w:tcBorders>
            <w:vAlign w:val="center"/>
          </w:tcPr>
          <w:p w14:paraId="65D50651" w14:textId="228E1538" w:rsidR="00344098" w:rsidRPr="00822C60" w:rsidRDefault="00344098" w:rsidP="00B51B9C">
            <w:pPr>
              <w:ind w:right="210"/>
              <w:jc w:val="right"/>
              <w:rPr>
                <w:rFonts w:asciiTheme="minorEastAsia" w:hAnsiTheme="minorEastAsia"/>
              </w:rPr>
            </w:pPr>
            <w:r w:rsidRPr="00822C60">
              <w:rPr>
                <w:rFonts w:asciiTheme="minorEastAsia" w:hAnsiTheme="minorEastAsia" w:hint="eastAsia"/>
              </w:rPr>
              <w:t>人日</w:t>
            </w:r>
          </w:p>
        </w:tc>
        <w:tc>
          <w:tcPr>
            <w:tcW w:w="9355" w:type="dxa"/>
            <w:gridSpan w:val="9"/>
            <w:tcBorders>
              <w:left w:val="single" w:sz="4" w:space="0" w:color="auto"/>
              <w:right w:val="single" w:sz="4" w:space="0" w:color="auto"/>
              <w:tr2bl w:val="single" w:sz="4" w:space="0" w:color="auto"/>
            </w:tcBorders>
          </w:tcPr>
          <w:p w14:paraId="05B0DD1D" w14:textId="77777777" w:rsidR="00344098" w:rsidRPr="00822C60" w:rsidRDefault="00344098" w:rsidP="00D26B24">
            <w:pPr>
              <w:rPr>
                <w:rFonts w:asciiTheme="minorEastAsia" w:hAnsiTheme="minorEastAsia"/>
              </w:rPr>
            </w:pPr>
          </w:p>
        </w:tc>
      </w:tr>
      <w:tr w:rsidR="00822C60" w:rsidRPr="00822C60" w14:paraId="458F5D4F" w14:textId="77777777" w:rsidTr="00A44951">
        <w:trPr>
          <w:trHeight w:val="730"/>
        </w:trPr>
        <w:tc>
          <w:tcPr>
            <w:tcW w:w="5665" w:type="dxa"/>
            <w:gridSpan w:val="5"/>
            <w:tcBorders>
              <w:right w:val="single" w:sz="4" w:space="0" w:color="auto"/>
            </w:tcBorders>
            <w:vAlign w:val="center"/>
          </w:tcPr>
          <w:p w14:paraId="6726D916" w14:textId="0C1B99CE" w:rsidR="00F76900" w:rsidRPr="00822C60" w:rsidRDefault="00AE64E9" w:rsidP="00A44951">
            <w:pPr>
              <w:spacing w:line="220" w:lineRule="exact"/>
              <w:ind w:rightChars="-50" w:right="-105"/>
              <w:jc w:val="left"/>
              <w:rPr>
                <w:rFonts w:asciiTheme="minorEastAsia" w:hAnsiTheme="minorEastAsia"/>
                <w:szCs w:val="21"/>
              </w:rPr>
            </w:pPr>
            <w:r w:rsidRPr="00822C60">
              <w:rPr>
                <w:szCs w:val="21"/>
              </w:rPr>
              <w:t>権利設定等</w:t>
            </w:r>
            <w:r w:rsidR="00F76900" w:rsidRPr="00822C60">
              <w:rPr>
                <w:rFonts w:asciiTheme="minorEastAsia" w:hAnsiTheme="minorEastAsia" w:hint="eastAsia"/>
                <w:szCs w:val="21"/>
              </w:rPr>
              <w:t>を受ける者</w:t>
            </w:r>
            <w:r w:rsidRPr="00822C60">
              <w:rPr>
                <w:rFonts w:asciiTheme="minorEastAsia" w:hAnsiTheme="minorEastAsia" w:hint="eastAsia"/>
                <w:szCs w:val="21"/>
              </w:rPr>
              <w:t>が</w:t>
            </w:r>
            <w:r w:rsidRPr="00822C60">
              <w:rPr>
                <w:szCs w:val="21"/>
              </w:rPr>
              <w:t>権利設定等</w:t>
            </w:r>
            <w:r w:rsidRPr="00822C60">
              <w:rPr>
                <w:rFonts w:hint="eastAsia"/>
                <w:szCs w:val="21"/>
              </w:rPr>
              <w:t>を受けた</w:t>
            </w:r>
            <w:r w:rsidR="00F76900" w:rsidRPr="00822C60">
              <w:rPr>
                <w:rFonts w:asciiTheme="minorEastAsia" w:hAnsiTheme="minorEastAsia" w:hint="eastAsia"/>
                <w:szCs w:val="21"/>
              </w:rPr>
              <w:t>後に行う耕作又は</w:t>
            </w:r>
            <w:r w:rsidR="0006028A" w:rsidRPr="00822C60">
              <w:rPr>
                <w:rFonts w:asciiTheme="minorEastAsia" w:hAnsiTheme="minorEastAsia" w:hint="eastAsia"/>
                <w:szCs w:val="21"/>
              </w:rPr>
              <w:t>養畜</w:t>
            </w:r>
            <w:r w:rsidR="00F76900" w:rsidRPr="00822C60">
              <w:rPr>
                <w:rFonts w:asciiTheme="minorEastAsia" w:hAnsiTheme="minorEastAsia" w:hint="eastAsia"/>
                <w:szCs w:val="21"/>
              </w:rPr>
              <w:t>の事業が、</w:t>
            </w:r>
            <w:r w:rsidRPr="00822C60">
              <w:rPr>
                <w:szCs w:val="21"/>
              </w:rPr>
              <w:t>権利設定等</w:t>
            </w:r>
            <w:r w:rsidRPr="00822C60">
              <w:rPr>
                <w:rFonts w:hint="eastAsia"/>
                <w:szCs w:val="21"/>
              </w:rPr>
              <w:t>を受ける</w:t>
            </w:r>
            <w:r w:rsidR="00F76900" w:rsidRPr="00822C60">
              <w:rPr>
                <w:rFonts w:asciiTheme="minorEastAsia" w:hAnsiTheme="minorEastAsia" w:hint="eastAsia"/>
                <w:szCs w:val="21"/>
              </w:rPr>
              <w:t>農用地等の周辺の農用地の農業上の利用に及ぼすことが見込まれる影響</w:t>
            </w:r>
            <w:r w:rsidR="00A44951" w:rsidRPr="00822C60">
              <w:rPr>
                <w:rFonts w:asciiTheme="minorEastAsia" w:hAnsiTheme="minorEastAsia" w:hint="eastAsia"/>
                <w:szCs w:val="21"/>
              </w:rPr>
              <w:t>(</w:t>
            </w:r>
            <w:r w:rsidR="0006028A" w:rsidRPr="00822C60">
              <w:rPr>
                <w:rFonts w:asciiTheme="minorEastAsia" w:hAnsiTheme="minorEastAsia" w:hint="eastAsia"/>
                <w:szCs w:val="21"/>
              </w:rPr>
              <w:t>H）</w:t>
            </w:r>
            <w:r w:rsidR="00F76900" w:rsidRPr="00822C60">
              <w:rPr>
                <w:rFonts w:asciiTheme="minorEastAsia" w:hAnsiTheme="minorEastAsia" w:hint="eastAsia"/>
                <w:szCs w:val="21"/>
              </w:rPr>
              <w:t xml:space="preserve">　　</w:t>
            </w:r>
          </w:p>
        </w:tc>
        <w:tc>
          <w:tcPr>
            <w:tcW w:w="9355" w:type="dxa"/>
            <w:gridSpan w:val="9"/>
            <w:tcBorders>
              <w:left w:val="nil"/>
              <w:right w:val="single" w:sz="4" w:space="0" w:color="auto"/>
            </w:tcBorders>
            <w:vAlign w:val="center"/>
          </w:tcPr>
          <w:p w14:paraId="58630C83" w14:textId="77777777" w:rsidR="00F76900" w:rsidRPr="00822C60" w:rsidRDefault="00F76900" w:rsidP="00D26B24">
            <w:pPr>
              <w:rPr>
                <w:rFonts w:asciiTheme="minorEastAsia" w:hAnsiTheme="minorEastAsia"/>
              </w:rPr>
            </w:pPr>
            <w:r w:rsidRPr="00822C60">
              <w:rPr>
                <w:rFonts w:asciiTheme="minorEastAsia" w:hAnsiTheme="minorEastAsia"/>
              </w:rPr>
              <w:t>地域の担い手への農地集積等への取り組みに支障を及ぼしません。</w:t>
            </w:r>
          </w:p>
          <w:p w14:paraId="6AE3F087" w14:textId="77777777" w:rsidR="00F76900" w:rsidRPr="00822C60" w:rsidRDefault="00F76900" w:rsidP="00D26B24">
            <w:pPr>
              <w:rPr>
                <w:rFonts w:asciiTheme="minorEastAsia" w:hAnsiTheme="minorEastAsia"/>
              </w:rPr>
            </w:pPr>
            <w:r w:rsidRPr="00822C60">
              <w:rPr>
                <w:rFonts w:asciiTheme="minorEastAsia" w:hAnsiTheme="minorEastAsia" w:hint="eastAsia"/>
              </w:rPr>
              <w:t>農薬の使用方法、耕作の事業が、特に及ぼす影響はありません。</w:t>
            </w:r>
          </w:p>
        </w:tc>
      </w:tr>
      <w:tr w:rsidR="00822C60" w:rsidRPr="00822C60" w14:paraId="5065B126" w14:textId="77777777" w:rsidTr="00A44951">
        <w:trPr>
          <w:trHeight w:val="550"/>
        </w:trPr>
        <w:tc>
          <w:tcPr>
            <w:tcW w:w="5665" w:type="dxa"/>
            <w:gridSpan w:val="5"/>
            <w:tcBorders>
              <w:right w:val="single" w:sz="4" w:space="0" w:color="auto"/>
            </w:tcBorders>
            <w:vAlign w:val="center"/>
          </w:tcPr>
          <w:p w14:paraId="2D184033" w14:textId="693F601D" w:rsidR="00344098" w:rsidRPr="00822C60" w:rsidRDefault="00344098" w:rsidP="00B0406A">
            <w:pPr>
              <w:spacing w:line="220" w:lineRule="exact"/>
              <w:rPr>
                <w:rFonts w:asciiTheme="minorEastAsia" w:hAnsiTheme="minorEastAsia"/>
                <w:szCs w:val="21"/>
              </w:rPr>
            </w:pPr>
            <w:r w:rsidRPr="00822C60">
              <w:rPr>
                <w:rFonts w:asciiTheme="minorEastAsia" w:hAnsiTheme="minorEastAsia" w:hint="eastAsia"/>
                <w:szCs w:val="21"/>
              </w:rPr>
              <w:t>地域の農業における他の農業者との役割分担の状況</w:t>
            </w:r>
            <w:r w:rsidR="00A44951" w:rsidRPr="00822C60">
              <w:rPr>
                <w:rFonts w:asciiTheme="minorEastAsia" w:hAnsiTheme="minorEastAsia" w:hint="eastAsia"/>
                <w:szCs w:val="21"/>
              </w:rPr>
              <w:t xml:space="preserve"> (I)</w:t>
            </w:r>
          </w:p>
        </w:tc>
        <w:tc>
          <w:tcPr>
            <w:tcW w:w="9355" w:type="dxa"/>
            <w:gridSpan w:val="9"/>
            <w:tcBorders>
              <w:left w:val="nil"/>
              <w:bottom w:val="single" w:sz="4" w:space="0" w:color="auto"/>
              <w:right w:val="single" w:sz="4" w:space="0" w:color="auto"/>
            </w:tcBorders>
            <w:vAlign w:val="center"/>
          </w:tcPr>
          <w:p w14:paraId="179BD5CC" w14:textId="7DAE4842" w:rsidR="00344098" w:rsidRPr="00822C60" w:rsidRDefault="00344098" w:rsidP="00344098">
            <w:pPr>
              <w:rPr>
                <w:rFonts w:asciiTheme="minorEastAsia" w:hAnsiTheme="minorEastAsia"/>
              </w:rPr>
            </w:pPr>
            <w:r w:rsidRPr="00822C60">
              <w:rPr>
                <w:rFonts w:asciiTheme="minorEastAsia" w:hAnsiTheme="minorEastAsia"/>
              </w:rPr>
              <w:t>地域の農業の維持発展に関する話し合い活動に参加します。</w:t>
            </w:r>
            <w:r w:rsidRPr="00822C60">
              <w:rPr>
                <w:rFonts w:asciiTheme="minorEastAsia" w:hAnsiTheme="minorEastAsia" w:hint="eastAsia"/>
              </w:rPr>
              <w:t>農業、水路、ため池等の共同利用施設の取り決めを遵守します。地域の獣害被害対策に協力します。</w:t>
            </w:r>
          </w:p>
        </w:tc>
      </w:tr>
    </w:tbl>
    <w:p w14:paraId="2E7F3BA6" w14:textId="07DA5257" w:rsidR="00CF601F" w:rsidRPr="00822C60" w:rsidRDefault="00F76900" w:rsidP="00CF601F">
      <w:pPr>
        <w:ind w:left="1735" w:rightChars="254" w:right="533" w:hangingChars="964" w:hanging="1735"/>
        <w:rPr>
          <w:rFonts w:asciiTheme="minorEastAsia" w:hAnsiTheme="minorEastAsia"/>
          <w:sz w:val="18"/>
          <w:szCs w:val="18"/>
        </w:rPr>
      </w:pPr>
      <w:r w:rsidRPr="00822C60">
        <w:rPr>
          <w:rFonts w:asciiTheme="minorEastAsia" w:hAnsiTheme="minorEastAsia" w:hint="eastAsia"/>
          <w:sz w:val="18"/>
          <w:szCs w:val="18"/>
        </w:rPr>
        <w:t xml:space="preserve">（記載注意）　(1)　</w:t>
      </w:r>
      <w:r w:rsidR="00CF601F" w:rsidRPr="00822C60">
        <w:rPr>
          <w:rFonts w:asciiTheme="minorEastAsia" w:hAnsiTheme="minorEastAsia" w:hint="eastAsia"/>
          <w:sz w:val="18"/>
          <w:szCs w:val="18"/>
        </w:rPr>
        <w:t xml:space="preserve"> 権利設定等を受ける者の農業経営の状況等（以下「本書類」という。）は、同一公告に係る農用地利用集積等促進計画書（以下「促進計画書」 という。）中、いずれかにその添付があれば、他はその添付を要しない。</w:t>
      </w:r>
    </w:p>
    <w:p w14:paraId="7C49D73B" w14:textId="36B90C17" w:rsidR="00F76900" w:rsidRPr="00822C60" w:rsidRDefault="00CF601F" w:rsidP="00CF601F">
      <w:pPr>
        <w:ind w:leftChars="599" w:left="1699" w:rightChars="254" w:right="533" w:hangingChars="245" w:hanging="441"/>
        <w:rPr>
          <w:rFonts w:asciiTheme="minorEastAsia" w:hAnsiTheme="minorEastAsia"/>
          <w:sz w:val="18"/>
          <w:szCs w:val="18"/>
        </w:rPr>
      </w:pPr>
      <w:r w:rsidRPr="00822C60">
        <w:rPr>
          <w:rFonts w:asciiTheme="minorEastAsia" w:hAnsiTheme="minorEastAsia" w:hint="eastAsia"/>
          <w:sz w:val="18"/>
          <w:szCs w:val="18"/>
        </w:rPr>
        <w:t xml:space="preserve">(2)　</w:t>
      </w:r>
      <w:r w:rsidR="00F76900" w:rsidRPr="00822C60">
        <w:rPr>
          <w:rFonts w:asciiTheme="minorEastAsia" w:hAnsiTheme="minorEastAsia" w:hint="eastAsia"/>
          <w:sz w:val="18"/>
          <w:szCs w:val="18"/>
        </w:rPr>
        <w:t>(A)欄は、同一公告に係る</w:t>
      </w:r>
      <w:r w:rsidRPr="00822C60">
        <w:rPr>
          <w:rFonts w:asciiTheme="minorEastAsia" w:hAnsiTheme="minorEastAsia" w:hint="eastAsia"/>
          <w:sz w:val="18"/>
          <w:szCs w:val="18"/>
        </w:rPr>
        <w:t>促進計画書中に複数の権利設定等が</w:t>
      </w:r>
      <w:r w:rsidR="00F76900" w:rsidRPr="00822C60">
        <w:rPr>
          <w:rFonts w:asciiTheme="minorEastAsia" w:hAnsiTheme="minorEastAsia" w:hint="eastAsia"/>
          <w:sz w:val="18"/>
          <w:szCs w:val="18"/>
        </w:rPr>
        <w:t>ある場合には、それぞれを合算して面積を</w:t>
      </w:r>
      <w:r w:rsidRPr="00822C60">
        <w:rPr>
          <w:rFonts w:asciiTheme="minorEastAsia" w:hAnsiTheme="minorEastAsia" w:hint="eastAsia"/>
          <w:sz w:val="18"/>
          <w:szCs w:val="18"/>
        </w:rPr>
        <w:t>記載</w:t>
      </w:r>
      <w:r w:rsidR="00F76900" w:rsidRPr="00822C60">
        <w:rPr>
          <w:rFonts w:asciiTheme="minorEastAsia" w:hAnsiTheme="minorEastAsia" w:hint="eastAsia"/>
          <w:sz w:val="18"/>
          <w:szCs w:val="18"/>
        </w:rPr>
        <w:t>する。</w:t>
      </w:r>
      <w:r w:rsidRPr="00822C60">
        <w:rPr>
          <w:rFonts w:asciiTheme="minorEastAsia" w:hAnsiTheme="minorEastAsia" w:hint="eastAsia"/>
          <w:sz w:val="18"/>
          <w:szCs w:val="18"/>
        </w:rPr>
        <w:t>なお、「その他」には、混牧林地、農業用施設の用に供される土地、開発して農用地又は農業用施設の用に供される土地とすることが適当な土地の別にその面積を記載する。</w:t>
      </w:r>
    </w:p>
    <w:p w14:paraId="37D2ECF1" w14:textId="77777777" w:rsidR="0058400F" w:rsidRPr="00822C60" w:rsidRDefault="0058400F" w:rsidP="0058400F">
      <w:pPr>
        <w:ind w:leftChars="800" w:left="1975" w:rightChars="254" w:right="533" w:hangingChars="164" w:hanging="295"/>
        <w:rPr>
          <w:rFonts w:asciiTheme="minorEastAsia" w:hAnsiTheme="minorEastAsia"/>
          <w:sz w:val="14"/>
          <w:szCs w:val="18"/>
        </w:rPr>
      </w:pPr>
      <w:r w:rsidRPr="00822C60">
        <w:rPr>
          <w:rFonts w:asciiTheme="minorEastAsia" w:hAnsiTheme="minorEastAsia" w:hint="eastAsia"/>
          <w:sz w:val="18"/>
        </w:rPr>
        <w:t>(B)欄は、更新の場合、(A</w:t>
      </w:r>
      <w:r w:rsidRPr="00822C60">
        <w:rPr>
          <w:rFonts w:asciiTheme="minorEastAsia" w:hAnsiTheme="minorEastAsia"/>
          <w:sz w:val="18"/>
        </w:rPr>
        <w:t>)</w:t>
      </w:r>
      <w:r w:rsidRPr="00822C60">
        <w:rPr>
          <w:rFonts w:asciiTheme="minorEastAsia" w:hAnsiTheme="minorEastAsia" w:hint="eastAsia"/>
          <w:sz w:val="18"/>
        </w:rPr>
        <w:t>欄を除いた面積を記載する。</w:t>
      </w:r>
    </w:p>
    <w:p w14:paraId="31D8B2CB" w14:textId="57F51131" w:rsidR="00F76900" w:rsidRPr="00822C60" w:rsidRDefault="00F76900" w:rsidP="00F76900">
      <w:pPr>
        <w:ind w:left="1701" w:rightChars="254" w:right="533" w:hangingChars="945" w:hanging="1701"/>
        <w:rPr>
          <w:rFonts w:asciiTheme="minorEastAsia" w:hAnsiTheme="minorEastAsia"/>
          <w:sz w:val="18"/>
          <w:szCs w:val="18"/>
        </w:rPr>
      </w:pPr>
      <w:r w:rsidRPr="00822C60">
        <w:rPr>
          <w:rFonts w:asciiTheme="minorEastAsia" w:hAnsiTheme="minorEastAsia" w:hint="eastAsia"/>
          <w:sz w:val="18"/>
          <w:szCs w:val="18"/>
        </w:rPr>
        <w:t xml:space="preserve">           　 (</w:t>
      </w:r>
      <w:r w:rsidR="007D4220" w:rsidRPr="00822C60">
        <w:rPr>
          <w:rFonts w:asciiTheme="minorEastAsia" w:hAnsiTheme="minorEastAsia" w:hint="eastAsia"/>
          <w:sz w:val="18"/>
          <w:szCs w:val="18"/>
        </w:rPr>
        <w:t>3</w:t>
      </w:r>
      <w:r w:rsidRPr="00822C60">
        <w:rPr>
          <w:rFonts w:asciiTheme="minorEastAsia" w:hAnsiTheme="minorEastAsia" w:hint="eastAsia"/>
          <w:sz w:val="18"/>
          <w:szCs w:val="18"/>
        </w:rPr>
        <w:t>)　(C)欄の「</w:t>
      </w:r>
      <w:r w:rsidR="00CF601F" w:rsidRPr="00822C60">
        <w:t>権利設定等</w:t>
      </w:r>
      <w:r w:rsidRPr="00822C60">
        <w:rPr>
          <w:rFonts w:asciiTheme="minorEastAsia" w:hAnsiTheme="minorEastAsia" w:hint="eastAsia"/>
          <w:sz w:val="18"/>
          <w:szCs w:val="18"/>
        </w:rPr>
        <w:t>を受ける法人の主たる生産作物」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14:paraId="614FD608" w14:textId="645955CC" w:rsidR="00F76900" w:rsidRPr="00822C60" w:rsidRDefault="00F76900" w:rsidP="00F76900">
      <w:pPr>
        <w:ind w:left="1701" w:rightChars="254" w:right="533" w:hangingChars="945" w:hanging="1701"/>
        <w:rPr>
          <w:rFonts w:asciiTheme="minorEastAsia" w:hAnsiTheme="minorEastAsia"/>
          <w:sz w:val="18"/>
          <w:szCs w:val="18"/>
        </w:rPr>
      </w:pPr>
      <w:r w:rsidRPr="00822C60">
        <w:rPr>
          <w:rFonts w:asciiTheme="minorEastAsia" w:hAnsiTheme="minorEastAsia" w:hint="eastAsia"/>
          <w:sz w:val="18"/>
          <w:szCs w:val="18"/>
        </w:rPr>
        <w:t xml:space="preserve">           　 (</w:t>
      </w:r>
      <w:r w:rsidR="007D4220" w:rsidRPr="00822C60">
        <w:rPr>
          <w:rFonts w:asciiTheme="minorEastAsia" w:hAnsiTheme="minorEastAsia" w:hint="eastAsia"/>
          <w:sz w:val="18"/>
          <w:szCs w:val="18"/>
        </w:rPr>
        <w:t>4</w:t>
      </w:r>
      <w:r w:rsidRPr="00822C60">
        <w:rPr>
          <w:rFonts w:asciiTheme="minorEastAsia" w:hAnsiTheme="minorEastAsia" w:hint="eastAsia"/>
          <w:sz w:val="18"/>
          <w:szCs w:val="18"/>
        </w:rPr>
        <w:t>)　(D)欄の「住所」欄には、取締役、理事、執行役、支店長等の役職に就いている者で、</w:t>
      </w:r>
      <w:r w:rsidR="007D4220" w:rsidRPr="00822C60">
        <w:rPr>
          <w:rFonts w:asciiTheme="minorEastAsia" w:hAnsiTheme="minorEastAsia" w:hint="eastAsia"/>
          <w:sz w:val="18"/>
          <w:szCs w:val="18"/>
        </w:rPr>
        <w:t>その農業に関し</w:t>
      </w:r>
      <w:r w:rsidRPr="00822C60">
        <w:rPr>
          <w:rFonts w:asciiTheme="minorEastAsia" w:hAnsiTheme="minorEastAsia" w:hint="eastAsia"/>
          <w:sz w:val="18"/>
          <w:szCs w:val="18"/>
        </w:rPr>
        <w:t>実質的に業務執行の権限を有し、地域との調整役として対応できる者が生活の本拠としている</w:t>
      </w:r>
      <w:r w:rsidR="007D4220" w:rsidRPr="00822C60">
        <w:rPr>
          <w:rFonts w:asciiTheme="minorEastAsia" w:hAnsiTheme="minorEastAsia" w:hint="eastAsia"/>
          <w:sz w:val="18"/>
          <w:szCs w:val="18"/>
        </w:rPr>
        <w:t>市町村名</w:t>
      </w:r>
      <w:r w:rsidRPr="00822C60">
        <w:rPr>
          <w:rFonts w:asciiTheme="minorEastAsia" w:hAnsiTheme="minorEastAsia" w:hint="eastAsia"/>
          <w:sz w:val="18"/>
          <w:szCs w:val="18"/>
        </w:rPr>
        <w:t>を記載する。</w:t>
      </w:r>
    </w:p>
    <w:p w14:paraId="0C985AEF" w14:textId="0B38DA10" w:rsidR="00F76900" w:rsidRPr="00570D92" w:rsidRDefault="00F76900" w:rsidP="007D4220">
      <w:pPr>
        <w:ind w:left="1701" w:rightChars="254" w:right="533" w:hangingChars="945" w:hanging="1701"/>
        <w:rPr>
          <w:rFonts w:asciiTheme="minorEastAsia" w:hAnsiTheme="minorEastAsia"/>
          <w:sz w:val="18"/>
          <w:szCs w:val="18"/>
        </w:rPr>
      </w:pPr>
      <w:r w:rsidRPr="00822C60">
        <w:rPr>
          <w:rFonts w:asciiTheme="minorEastAsia" w:hAnsiTheme="minorEastAsia" w:hint="eastAsia"/>
          <w:sz w:val="18"/>
          <w:szCs w:val="18"/>
        </w:rPr>
        <w:t xml:space="preserve">              (</w:t>
      </w:r>
      <w:r w:rsidR="007D4220" w:rsidRPr="00822C60">
        <w:rPr>
          <w:rFonts w:asciiTheme="minorEastAsia" w:hAnsiTheme="minorEastAsia" w:hint="eastAsia"/>
          <w:sz w:val="18"/>
          <w:szCs w:val="18"/>
        </w:rPr>
        <w:t>5</w:t>
      </w:r>
      <w:r w:rsidRPr="00822C60">
        <w:rPr>
          <w:rFonts w:asciiTheme="minorEastAsia" w:hAnsiTheme="minorEastAsia" w:hint="eastAsia"/>
          <w:sz w:val="18"/>
          <w:szCs w:val="18"/>
        </w:rPr>
        <w:t>)　(D)欄の「年間農業従事日数」欄の「前年実績」欄には、</w:t>
      </w:r>
      <w:r w:rsidR="007D4220" w:rsidRPr="00822C60">
        <w:rPr>
          <w:rFonts w:asciiTheme="minorEastAsia" w:hAnsiTheme="minorEastAsia" w:hint="eastAsia"/>
          <w:sz w:val="18"/>
          <w:szCs w:val="18"/>
        </w:rPr>
        <w:t>促進</w:t>
      </w:r>
      <w:r w:rsidRPr="00822C60">
        <w:rPr>
          <w:rFonts w:asciiTheme="minorEastAsia" w:hAnsiTheme="minorEastAsia" w:hint="eastAsia"/>
          <w:sz w:val="18"/>
          <w:szCs w:val="18"/>
        </w:rPr>
        <w:t>計画の公告の日を含む事業年度の前事業年度において法人の行う農業に常時従事している業務執行役員の農業への年間従事日数を記載し、「見込み」欄には、</w:t>
      </w:r>
      <w:r w:rsidR="007D4220" w:rsidRPr="00822C60">
        <w:rPr>
          <w:sz w:val="18"/>
          <w:szCs w:val="18"/>
        </w:rPr>
        <w:t>権利設定等</w:t>
      </w:r>
      <w:r w:rsidR="007D4220" w:rsidRPr="00822C60">
        <w:rPr>
          <w:rFonts w:hint="eastAsia"/>
          <w:sz w:val="18"/>
          <w:szCs w:val="18"/>
        </w:rPr>
        <w:t>を受ける</w:t>
      </w:r>
      <w:r w:rsidRPr="00822C60">
        <w:rPr>
          <w:rFonts w:asciiTheme="minorEastAsia" w:hAnsiTheme="minorEastAsia" w:hint="eastAsia"/>
          <w:sz w:val="18"/>
          <w:szCs w:val="18"/>
        </w:rPr>
        <w:t>農</w:t>
      </w:r>
      <w:r w:rsidR="007D4220" w:rsidRPr="00822C60">
        <w:rPr>
          <w:rFonts w:asciiTheme="minorEastAsia" w:hAnsiTheme="minorEastAsia" w:hint="eastAsia"/>
          <w:sz w:val="18"/>
          <w:szCs w:val="18"/>
        </w:rPr>
        <w:t>用</w:t>
      </w:r>
      <w:r w:rsidRPr="00822C60">
        <w:rPr>
          <w:rFonts w:asciiTheme="minorEastAsia" w:hAnsiTheme="minorEastAsia" w:hint="eastAsia"/>
          <w:sz w:val="18"/>
          <w:szCs w:val="18"/>
        </w:rPr>
        <w:t>地等を耕作又は養畜の事業に供することとなる日を含む事業年度における農業への年間従事日数の見込みを記載する。なお、「年間農業従事日数」には、農業部門における労務管理や市場開拓等に従事した日数も含まれ</w:t>
      </w:r>
      <w:r w:rsidRPr="00570D92">
        <w:rPr>
          <w:rFonts w:asciiTheme="minorEastAsia" w:hAnsiTheme="minorEastAsia" w:hint="eastAsia"/>
          <w:sz w:val="18"/>
          <w:szCs w:val="18"/>
        </w:rPr>
        <w:t>る。</w:t>
      </w:r>
    </w:p>
    <w:sectPr w:rsidR="00F76900" w:rsidRPr="00570D92" w:rsidSect="00C756AD">
      <w:headerReference w:type="even" r:id="rId7"/>
      <w:headerReference w:type="default" r:id="rId8"/>
      <w:footerReference w:type="even" r:id="rId9"/>
      <w:footerReference w:type="default" r:id="rId10"/>
      <w:headerReference w:type="first" r:id="rId11"/>
      <w:footerReference w:type="first" r:id="rId12"/>
      <w:pgSz w:w="16838" w:h="11906" w:orient="landscape" w:code="9"/>
      <w:pgMar w:top="794" w:right="851" w:bottom="261" w:left="851" w:header="680" w:footer="0"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F4A39" w14:textId="77777777" w:rsidR="009E242F" w:rsidRDefault="009E242F" w:rsidP="00755EDF">
      <w:r>
        <w:separator/>
      </w:r>
    </w:p>
  </w:endnote>
  <w:endnote w:type="continuationSeparator" w:id="0">
    <w:p w14:paraId="79DAEAB2" w14:textId="77777777" w:rsidR="009E242F" w:rsidRDefault="009E242F"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C90BA" w14:textId="77777777" w:rsidR="00E30374" w:rsidRDefault="00E303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A4D8" w14:textId="77777777" w:rsidR="0043070C" w:rsidRDefault="0043070C" w:rsidP="00E65BD0">
    <w:pPr>
      <w:pStyle w:val="a6"/>
    </w:pPr>
  </w:p>
  <w:p w14:paraId="5EC0B9A6" w14:textId="77777777" w:rsidR="0043070C" w:rsidRDefault="0043070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57C2" w14:textId="77777777" w:rsidR="00E30374" w:rsidRDefault="00E303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3AC64" w14:textId="77777777" w:rsidR="009E242F" w:rsidRDefault="009E242F" w:rsidP="00755EDF">
      <w:r>
        <w:separator/>
      </w:r>
    </w:p>
  </w:footnote>
  <w:footnote w:type="continuationSeparator" w:id="0">
    <w:p w14:paraId="76923D0D" w14:textId="77777777" w:rsidR="009E242F" w:rsidRDefault="009E242F"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CB7D" w14:textId="77777777" w:rsidR="00E30374" w:rsidRDefault="00E303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34BEE" w14:textId="45C04B5D" w:rsidR="00691F52" w:rsidRPr="00E30374" w:rsidRDefault="00691F52" w:rsidP="00E3037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2D22" w14:textId="77777777" w:rsidR="00E30374" w:rsidRDefault="00E303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F1"/>
    <w:rsid w:val="00001865"/>
    <w:rsid w:val="00007472"/>
    <w:rsid w:val="00011169"/>
    <w:rsid w:val="000473F8"/>
    <w:rsid w:val="00047933"/>
    <w:rsid w:val="0006028A"/>
    <w:rsid w:val="0009253D"/>
    <w:rsid w:val="00094627"/>
    <w:rsid w:val="000B31F8"/>
    <w:rsid w:val="000B4C64"/>
    <w:rsid w:val="000B58FA"/>
    <w:rsid w:val="000C369E"/>
    <w:rsid w:val="000E5B06"/>
    <w:rsid w:val="000F40A2"/>
    <w:rsid w:val="000F679E"/>
    <w:rsid w:val="001146AF"/>
    <w:rsid w:val="00123E11"/>
    <w:rsid w:val="0013477A"/>
    <w:rsid w:val="00146B9B"/>
    <w:rsid w:val="00180D8D"/>
    <w:rsid w:val="00185689"/>
    <w:rsid w:val="001A0F75"/>
    <w:rsid w:val="001C477F"/>
    <w:rsid w:val="001E2209"/>
    <w:rsid w:val="001F16D0"/>
    <w:rsid w:val="002122C5"/>
    <w:rsid w:val="00256206"/>
    <w:rsid w:val="002633BA"/>
    <w:rsid w:val="0027014C"/>
    <w:rsid w:val="002716A4"/>
    <w:rsid w:val="00283BE2"/>
    <w:rsid w:val="002C129D"/>
    <w:rsid w:val="002C7662"/>
    <w:rsid w:val="002C7AA1"/>
    <w:rsid w:val="00317589"/>
    <w:rsid w:val="00337831"/>
    <w:rsid w:val="00344098"/>
    <w:rsid w:val="00344673"/>
    <w:rsid w:val="00345409"/>
    <w:rsid w:val="003460D0"/>
    <w:rsid w:val="00357482"/>
    <w:rsid w:val="00370668"/>
    <w:rsid w:val="00390978"/>
    <w:rsid w:val="00393049"/>
    <w:rsid w:val="003A1223"/>
    <w:rsid w:val="003A4355"/>
    <w:rsid w:val="003C65C1"/>
    <w:rsid w:val="003E2347"/>
    <w:rsid w:val="00403B86"/>
    <w:rsid w:val="00412C98"/>
    <w:rsid w:val="0042745F"/>
    <w:rsid w:val="0043070C"/>
    <w:rsid w:val="004654A9"/>
    <w:rsid w:val="004872FF"/>
    <w:rsid w:val="004C4E62"/>
    <w:rsid w:val="004D0C67"/>
    <w:rsid w:val="004D496A"/>
    <w:rsid w:val="004F5DC9"/>
    <w:rsid w:val="00501823"/>
    <w:rsid w:val="00533E2D"/>
    <w:rsid w:val="0058126C"/>
    <w:rsid w:val="0058400F"/>
    <w:rsid w:val="00584791"/>
    <w:rsid w:val="00590E64"/>
    <w:rsid w:val="005A2459"/>
    <w:rsid w:val="005B2A9C"/>
    <w:rsid w:val="005B2CF8"/>
    <w:rsid w:val="005B38DA"/>
    <w:rsid w:val="005C7ED8"/>
    <w:rsid w:val="005D5B92"/>
    <w:rsid w:val="005F2134"/>
    <w:rsid w:val="006143E8"/>
    <w:rsid w:val="0061600F"/>
    <w:rsid w:val="00616DD7"/>
    <w:rsid w:val="006219B5"/>
    <w:rsid w:val="00623D78"/>
    <w:rsid w:val="0063416A"/>
    <w:rsid w:val="006455CC"/>
    <w:rsid w:val="006546AB"/>
    <w:rsid w:val="00657359"/>
    <w:rsid w:val="00667299"/>
    <w:rsid w:val="006720E4"/>
    <w:rsid w:val="00686615"/>
    <w:rsid w:val="00691F52"/>
    <w:rsid w:val="006D3B5F"/>
    <w:rsid w:val="006E283C"/>
    <w:rsid w:val="006F7EB4"/>
    <w:rsid w:val="0072506D"/>
    <w:rsid w:val="00755EDF"/>
    <w:rsid w:val="00765240"/>
    <w:rsid w:val="007902DC"/>
    <w:rsid w:val="0079131D"/>
    <w:rsid w:val="007A5145"/>
    <w:rsid w:val="007A7AF8"/>
    <w:rsid w:val="007B4D35"/>
    <w:rsid w:val="007C2007"/>
    <w:rsid w:val="007C74BC"/>
    <w:rsid w:val="007D4220"/>
    <w:rsid w:val="007F10E9"/>
    <w:rsid w:val="00822C60"/>
    <w:rsid w:val="0083081F"/>
    <w:rsid w:val="008321C6"/>
    <w:rsid w:val="008375E1"/>
    <w:rsid w:val="008401A4"/>
    <w:rsid w:val="00856AEC"/>
    <w:rsid w:val="008A04E1"/>
    <w:rsid w:val="008A26D2"/>
    <w:rsid w:val="008B773F"/>
    <w:rsid w:val="008C1FA6"/>
    <w:rsid w:val="008C5B1B"/>
    <w:rsid w:val="008D46B6"/>
    <w:rsid w:val="008F4E18"/>
    <w:rsid w:val="009117F4"/>
    <w:rsid w:val="0091441D"/>
    <w:rsid w:val="00925CE0"/>
    <w:rsid w:val="009424A5"/>
    <w:rsid w:val="00943933"/>
    <w:rsid w:val="00946D50"/>
    <w:rsid w:val="009479F1"/>
    <w:rsid w:val="009538A1"/>
    <w:rsid w:val="00977F2B"/>
    <w:rsid w:val="00980314"/>
    <w:rsid w:val="00985799"/>
    <w:rsid w:val="009B07BE"/>
    <w:rsid w:val="009B4903"/>
    <w:rsid w:val="009C372E"/>
    <w:rsid w:val="009E242F"/>
    <w:rsid w:val="009F3FF1"/>
    <w:rsid w:val="00A00CC5"/>
    <w:rsid w:val="00A05D59"/>
    <w:rsid w:val="00A12B07"/>
    <w:rsid w:val="00A3490B"/>
    <w:rsid w:val="00A44951"/>
    <w:rsid w:val="00A50F24"/>
    <w:rsid w:val="00A64A56"/>
    <w:rsid w:val="00A92A38"/>
    <w:rsid w:val="00A95F89"/>
    <w:rsid w:val="00A97A32"/>
    <w:rsid w:val="00AD6CA6"/>
    <w:rsid w:val="00AE64E9"/>
    <w:rsid w:val="00AE71C2"/>
    <w:rsid w:val="00AF0A29"/>
    <w:rsid w:val="00AF53E6"/>
    <w:rsid w:val="00B025AE"/>
    <w:rsid w:val="00B1506D"/>
    <w:rsid w:val="00B20B2D"/>
    <w:rsid w:val="00B26673"/>
    <w:rsid w:val="00B31181"/>
    <w:rsid w:val="00B516CE"/>
    <w:rsid w:val="00B51B9C"/>
    <w:rsid w:val="00B605CF"/>
    <w:rsid w:val="00B6712C"/>
    <w:rsid w:val="00B72789"/>
    <w:rsid w:val="00B743A8"/>
    <w:rsid w:val="00B85A53"/>
    <w:rsid w:val="00BA5A59"/>
    <w:rsid w:val="00BD02FC"/>
    <w:rsid w:val="00BD0C71"/>
    <w:rsid w:val="00BF1057"/>
    <w:rsid w:val="00BF36FD"/>
    <w:rsid w:val="00C10D73"/>
    <w:rsid w:val="00C1577A"/>
    <w:rsid w:val="00C23E24"/>
    <w:rsid w:val="00C344D2"/>
    <w:rsid w:val="00C41C83"/>
    <w:rsid w:val="00C474E3"/>
    <w:rsid w:val="00C756AD"/>
    <w:rsid w:val="00CB2D6B"/>
    <w:rsid w:val="00CB31D2"/>
    <w:rsid w:val="00CB51A0"/>
    <w:rsid w:val="00CB5612"/>
    <w:rsid w:val="00CC1643"/>
    <w:rsid w:val="00CD7246"/>
    <w:rsid w:val="00CE56F9"/>
    <w:rsid w:val="00CF1CA8"/>
    <w:rsid w:val="00CF601F"/>
    <w:rsid w:val="00D535D6"/>
    <w:rsid w:val="00D974F6"/>
    <w:rsid w:val="00DA6B95"/>
    <w:rsid w:val="00DD4B7B"/>
    <w:rsid w:val="00DE6D66"/>
    <w:rsid w:val="00DF4910"/>
    <w:rsid w:val="00E06BE3"/>
    <w:rsid w:val="00E12BB9"/>
    <w:rsid w:val="00E16162"/>
    <w:rsid w:val="00E20116"/>
    <w:rsid w:val="00E30374"/>
    <w:rsid w:val="00E46F62"/>
    <w:rsid w:val="00E64A8F"/>
    <w:rsid w:val="00E65BD0"/>
    <w:rsid w:val="00E77703"/>
    <w:rsid w:val="00E7773C"/>
    <w:rsid w:val="00E825F9"/>
    <w:rsid w:val="00E84A43"/>
    <w:rsid w:val="00E940E1"/>
    <w:rsid w:val="00EB28B8"/>
    <w:rsid w:val="00EB2A5D"/>
    <w:rsid w:val="00EC7C54"/>
    <w:rsid w:val="00ED61E4"/>
    <w:rsid w:val="00EF2580"/>
    <w:rsid w:val="00F2547E"/>
    <w:rsid w:val="00F31841"/>
    <w:rsid w:val="00F33EFC"/>
    <w:rsid w:val="00F3664D"/>
    <w:rsid w:val="00F548CB"/>
    <w:rsid w:val="00F67E4E"/>
    <w:rsid w:val="00F76900"/>
    <w:rsid w:val="00F84639"/>
    <w:rsid w:val="00F8742E"/>
    <w:rsid w:val="00F95E29"/>
    <w:rsid w:val="00FA15FC"/>
    <w:rsid w:val="00FA7DA1"/>
    <w:rsid w:val="00FF1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DD6951"/>
  <w15:docId w15:val="{07140160-FD69-44A2-8534-353B51C2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DE31B-114D-4261-91CC-07DA21DE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R4PC007</cp:lastModifiedBy>
  <cp:revision>2</cp:revision>
  <cp:lastPrinted>2023-06-09T10:04:00Z</cp:lastPrinted>
  <dcterms:created xsi:type="dcterms:W3CDTF">2025-01-27T02:29:00Z</dcterms:created>
  <dcterms:modified xsi:type="dcterms:W3CDTF">2025-01-27T02:29:00Z</dcterms:modified>
</cp:coreProperties>
</file>